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3E4" w:rsidRDefault="004043E4" w:rsidP="004043E4">
      <w:pPr>
        <w:jc w:val="center"/>
        <w:rPr>
          <w:b/>
          <w:i/>
          <w:sz w:val="120"/>
          <w:szCs w:val="120"/>
        </w:rPr>
      </w:pPr>
    </w:p>
    <w:p w:rsidR="004043E4" w:rsidRDefault="004043E4" w:rsidP="004043E4">
      <w:pPr>
        <w:jc w:val="center"/>
        <w:rPr>
          <w:b/>
          <w:i/>
          <w:sz w:val="120"/>
          <w:szCs w:val="120"/>
        </w:rPr>
      </w:pPr>
    </w:p>
    <w:p w:rsidR="004043E4" w:rsidRDefault="004043E4" w:rsidP="004043E4">
      <w:pPr>
        <w:jc w:val="center"/>
        <w:rPr>
          <w:b/>
          <w:i/>
          <w:sz w:val="120"/>
          <w:szCs w:val="120"/>
        </w:rPr>
      </w:pPr>
    </w:p>
    <w:p w:rsidR="004043E4" w:rsidRPr="00343B0E" w:rsidRDefault="004043E4" w:rsidP="004043E4">
      <w:pPr>
        <w:jc w:val="center"/>
        <w:rPr>
          <w:b/>
          <w:i/>
          <w:sz w:val="120"/>
          <w:szCs w:val="120"/>
        </w:rPr>
      </w:pPr>
      <w:r>
        <w:rPr>
          <w:b/>
          <w:i/>
          <w:sz w:val="120"/>
          <w:szCs w:val="120"/>
        </w:rPr>
        <w:t>ТЕЛЕЖКИ</w:t>
      </w:r>
    </w:p>
    <w:p w:rsidR="004043E4" w:rsidRPr="00343B0E" w:rsidRDefault="004043E4" w:rsidP="004043E4">
      <w:pPr>
        <w:jc w:val="center"/>
        <w:rPr>
          <w:sz w:val="40"/>
          <w:szCs w:val="40"/>
        </w:rPr>
      </w:pPr>
    </w:p>
    <w:p w:rsidR="004043E4" w:rsidRDefault="00815381" w:rsidP="004043E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14675" cy="4181475"/>
            <wp:effectExtent l="19050" t="0" r="9525" b="0"/>
            <wp:docPr id="1" name="Рисунок 1" descr="тел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леж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E4" w:rsidRDefault="004043E4" w:rsidP="004043E4">
      <w:pPr>
        <w:jc w:val="center"/>
        <w:rPr>
          <w:sz w:val="40"/>
          <w:szCs w:val="40"/>
        </w:rPr>
      </w:pPr>
    </w:p>
    <w:p w:rsidR="00D06A8E" w:rsidRPr="00287050" w:rsidRDefault="007C1F56" w:rsidP="004043E4">
      <w:pPr>
        <w:jc w:val="center"/>
        <w:rPr>
          <w:b/>
          <w:i/>
          <w:sz w:val="32"/>
        </w:rPr>
      </w:pPr>
      <w:r>
        <w:rPr>
          <w:sz w:val="40"/>
          <w:szCs w:val="40"/>
        </w:rPr>
        <w:br w:type="column"/>
      </w:r>
      <w:r w:rsidR="00D06A8E" w:rsidRPr="00287050">
        <w:rPr>
          <w:b/>
          <w:i/>
          <w:sz w:val="32"/>
        </w:rPr>
        <w:lastRenderedPageBreak/>
        <w:t>Тележка, модель 18-100 (ЦНИИ-Х3), двухосная тележка с цент</w:t>
      </w:r>
      <w:r w:rsidR="00D05AEA">
        <w:rPr>
          <w:b/>
          <w:i/>
          <w:sz w:val="32"/>
        </w:rPr>
        <w:t>ральным рессорным подвешиванием</w:t>
      </w:r>
    </w:p>
    <w:p w:rsidR="00D06A8E" w:rsidRDefault="00D06A8E">
      <w:pPr>
        <w:jc w:val="center"/>
      </w:pPr>
    </w:p>
    <w:bookmarkStart w:id="0" w:name="_944906297"/>
    <w:bookmarkEnd w:id="0"/>
    <w:p w:rsidR="00D06A8E" w:rsidRDefault="00317C75" w:rsidP="00287050">
      <w:pPr>
        <w:jc w:val="center"/>
      </w:pPr>
      <w:r>
        <w:fldChar w:fldCharType="begin"/>
      </w:r>
      <w:r w:rsidR="00E925B6">
        <w:instrText xml:space="preserve"> LINK PhotoFinish "C:\\PHOTO\\РИС256.PCX" "" \a \p \* MERGEFORMAT </w:instrText>
      </w:r>
      <w:r>
        <w:fldChar w:fldCharType="separate"/>
      </w:r>
      <w:r w:rsidR="00D105EE">
        <w:object w:dxaOrig="8450" w:dyaOrig="8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5pt;height:410.65pt">
            <v:imagedata r:id="rId8" o:title="" croptop="18442f" cropbottom="20425f" cropleft="19326f" cropright="18790f"/>
          </v:shape>
        </w:object>
      </w:r>
      <w:r>
        <w:fldChar w:fldCharType="end"/>
      </w:r>
    </w:p>
    <w:p w:rsidR="00D06A8E" w:rsidRPr="00287050" w:rsidRDefault="00D06A8E">
      <w:pPr>
        <w:jc w:val="center"/>
        <w:rPr>
          <w:b/>
          <w:i/>
        </w:rPr>
      </w:pPr>
      <w:r w:rsidRPr="00287050">
        <w:rPr>
          <w:b/>
          <w:i/>
        </w:rPr>
        <w:t>Назначение: для подкатки под все типы 4-осных грузовых вагонов</w:t>
      </w:r>
    </w:p>
    <w:p w:rsidR="00D06A8E" w:rsidRDefault="00D06A8E">
      <w:pPr>
        <w:jc w:val="center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97"/>
        <w:gridCol w:w="1134"/>
        <w:gridCol w:w="3118"/>
        <w:gridCol w:w="1470"/>
      </w:tblGrid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-</w:t>
            </w:r>
          </w:p>
        </w:tc>
        <w:tc>
          <w:tcPr>
            <w:tcW w:w="3118" w:type="dxa"/>
          </w:tcPr>
          <w:p w:rsidR="00D06A8E" w:rsidRPr="00287050" w:rsidRDefault="00D06A8E">
            <w:pPr>
              <w:ind w:right="-108"/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Относительная сила трения фрикцион-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-</w:t>
            </w:r>
          </w:p>
        </w:tc>
        <w:tc>
          <w:tcPr>
            <w:tcW w:w="3118" w:type="dxa"/>
          </w:tcPr>
          <w:p w:rsidR="00D06A8E" w:rsidRPr="00287050" w:rsidRDefault="00D06A8E">
            <w:pPr>
              <w:ind w:right="-108"/>
              <w:rPr>
                <w:b/>
                <w:i/>
                <w:sz w:val="16"/>
              </w:rPr>
            </w:pPr>
            <w:proofErr w:type="spellStart"/>
            <w:r w:rsidRPr="00287050">
              <w:rPr>
                <w:b/>
                <w:i/>
                <w:sz w:val="16"/>
              </w:rPr>
              <w:t>ного</w:t>
            </w:r>
            <w:proofErr w:type="spellEnd"/>
            <w:r w:rsidRPr="00287050">
              <w:rPr>
                <w:b/>
                <w:i/>
                <w:sz w:val="16"/>
              </w:rPr>
              <w:t xml:space="preserve"> клинового гасителя колебаний,%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8-10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Модель</w:t>
            </w:r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18-100</w:t>
            </w:r>
          </w:p>
        </w:tc>
        <w:tc>
          <w:tcPr>
            <w:tcW w:w="3118" w:type="dxa"/>
          </w:tcPr>
          <w:p w:rsidR="00D06A8E" w:rsidRPr="00287050" w:rsidRDefault="00D06A8E">
            <w:pPr>
              <w:ind w:right="-108"/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Максимальная осевая нагрузка, кН (тс)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230,</w:t>
            </w:r>
            <w:r w:rsidR="00F518EC">
              <w:rPr>
                <w:b/>
                <w:i/>
                <w:sz w:val="16"/>
              </w:rPr>
              <w:t>3</w:t>
            </w:r>
            <w:r w:rsidRPr="00287050">
              <w:rPr>
                <w:b/>
                <w:i/>
                <w:sz w:val="16"/>
              </w:rPr>
              <w:t xml:space="preserve"> (23,5)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УВЗ, </w:t>
            </w:r>
            <w:proofErr w:type="spellStart"/>
            <w:r w:rsidRPr="00287050">
              <w:rPr>
                <w:b/>
                <w:i/>
                <w:sz w:val="16"/>
              </w:rPr>
              <w:t>КрВз</w:t>
            </w:r>
            <w:proofErr w:type="spellEnd"/>
          </w:p>
        </w:tc>
        <w:tc>
          <w:tcPr>
            <w:tcW w:w="3118" w:type="dxa"/>
          </w:tcPr>
          <w:p w:rsidR="00D06A8E" w:rsidRPr="00287050" w:rsidRDefault="00D06A8E">
            <w:pPr>
              <w:ind w:right="-108"/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Гибкость рессорного комплекта, </w:t>
            </w:r>
            <w:proofErr w:type="gramStart"/>
            <w:r w:rsidRPr="00287050">
              <w:rPr>
                <w:b/>
                <w:i/>
                <w:sz w:val="16"/>
              </w:rPr>
              <w:t>м</w:t>
            </w:r>
            <w:proofErr w:type="gramEnd"/>
            <w:r w:rsidRPr="00287050">
              <w:rPr>
                <w:b/>
                <w:i/>
                <w:sz w:val="16"/>
              </w:rPr>
              <w:t>/МН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1,13-1,232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287050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4,</w:t>
            </w:r>
            <w:r w:rsidR="00F518EC">
              <w:rPr>
                <w:b/>
                <w:i/>
                <w:sz w:val="16"/>
              </w:rPr>
              <w:t>76</w:t>
            </w:r>
          </w:p>
        </w:tc>
        <w:tc>
          <w:tcPr>
            <w:tcW w:w="3118" w:type="dxa"/>
          </w:tcPr>
          <w:p w:rsidR="00D06A8E" w:rsidRPr="00287050" w:rsidRDefault="00D06A8E">
            <w:pPr>
              <w:ind w:right="-108"/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Колеса </w:t>
            </w:r>
            <w:proofErr w:type="spellStart"/>
            <w:r w:rsidRPr="00287050">
              <w:rPr>
                <w:b/>
                <w:i/>
                <w:sz w:val="16"/>
              </w:rPr>
              <w:t>цельнокатанные</w:t>
            </w:r>
            <w:proofErr w:type="spellEnd"/>
            <w:r w:rsidRPr="00287050">
              <w:rPr>
                <w:b/>
                <w:i/>
                <w:sz w:val="16"/>
              </w:rPr>
              <w:t xml:space="preserve"> диаметром, </w:t>
            </w:r>
            <w:proofErr w:type="gramStart"/>
            <w:r w:rsidRPr="0028705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950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База, </w:t>
            </w:r>
            <w:proofErr w:type="gramStart"/>
            <w:r w:rsidRPr="0028705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1850</w:t>
            </w:r>
          </w:p>
        </w:tc>
        <w:tc>
          <w:tcPr>
            <w:tcW w:w="3118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Тип оси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РУ</w:t>
            </w:r>
            <w:proofErr w:type="gramStart"/>
            <w:r w:rsidRPr="00287050">
              <w:rPr>
                <w:b/>
                <w:i/>
                <w:sz w:val="16"/>
              </w:rPr>
              <w:t>1</w:t>
            </w:r>
            <w:proofErr w:type="gramEnd"/>
            <w:r w:rsidRPr="00287050">
              <w:rPr>
                <w:b/>
                <w:i/>
                <w:sz w:val="16"/>
              </w:rPr>
              <w:t>; РУ1Ш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287050">
              <w:rPr>
                <w:b/>
                <w:i/>
                <w:sz w:val="16"/>
              </w:rPr>
              <w:t>рессорного</w:t>
            </w:r>
            <w:proofErr w:type="gramEnd"/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</w:p>
        </w:tc>
        <w:tc>
          <w:tcPr>
            <w:tcW w:w="3118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Высота опорной поверхности </w:t>
            </w:r>
            <w:proofErr w:type="spellStart"/>
            <w:r w:rsidRPr="00287050">
              <w:rPr>
                <w:b/>
                <w:i/>
                <w:sz w:val="16"/>
              </w:rPr>
              <w:t>подпят</w:t>
            </w:r>
            <w:proofErr w:type="spellEnd"/>
            <w:r w:rsidRPr="00287050">
              <w:rPr>
                <w:b/>
                <w:i/>
                <w:sz w:val="16"/>
              </w:rPr>
              <w:t>-</w:t>
            </w: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комплекта, </w:t>
            </w:r>
            <w:proofErr w:type="gramStart"/>
            <w:r w:rsidRPr="0028705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46-50</w:t>
            </w:r>
          </w:p>
        </w:tc>
        <w:tc>
          <w:tcPr>
            <w:tcW w:w="3118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proofErr w:type="spellStart"/>
            <w:r w:rsidRPr="00287050">
              <w:rPr>
                <w:b/>
                <w:i/>
                <w:sz w:val="16"/>
              </w:rPr>
              <w:t>ника</w:t>
            </w:r>
            <w:proofErr w:type="spellEnd"/>
            <w:r w:rsidRPr="00287050">
              <w:rPr>
                <w:b/>
                <w:i/>
                <w:sz w:val="16"/>
              </w:rPr>
              <w:t xml:space="preserve"> от головки рельса, </w:t>
            </w:r>
            <w:proofErr w:type="gramStart"/>
            <w:r w:rsidRPr="0028705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801</w:t>
            </w:r>
            <w:r w:rsidRPr="00287050">
              <w:rPr>
                <w:b/>
                <w:i/>
                <w:sz w:val="16"/>
                <w:vertAlign w:val="superscript"/>
              </w:rPr>
              <w:t>+11</w:t>
            </w:r>
            <w:r w:rsidRPr="00287050">
              <w:rPr>
                <w:b/>
                <w:i/>
                <w:sz w:val="16"/>
                <w:vertAlign w:val="subscript"/>
              </w:rPr>
              <w:t>-18</w:t>
            </w:r>
          </w:p>
        </w:tc>
      </w:tr>
      <w:tr w:rsidR="00D06A8E" w:rsidRPr="00287050">
        <w:trPr>
          <w:jc w:val="center"/>
        </w:trPr>
        <w:tc>
          <w:tcPr>
            <w:tcW w:w="2797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287050">
              <w:rPr>
                <w:b/>
                <w:i/>
                <w:sz w:val="16"/>
              </w:rPr>
              <w:t>км</w:t>
            </w:r>
            <w:proofErr w:type="gramEnd"/>
            <w:r w:rsidRPr="00287050">
              <w:rPr>
                <w:b/>
                <w:i/>
                <w:sz w:val="16"/>
              </w:rPr>
              <w:t>/ч</w:t>
            </w:r>
          </w:p>
        </w:tc>
        <w:tc>
          <w:tcPr>
            <w:tcW w:w="1134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  <w:r w:rsidRPr="00287050">
              <w:rPr>
                <w:b/>
                <w:i/>
                <w:sz w:val="16"/>
              </w:rPr>
              <w:t>120</w:t>
            </w:r>
          </w:p>
        </w:tc>
        <w:tc>
          <w:tcPr>
            <w:tcW w:w="3118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</w:p>
        </w:tc>
        <w:tc>
          <w:tcPr>
            <w:tcW w:w="1470" w:type="dxa"/>
          </w:tcPr>
          <w:p w:rsidR="00D06A8E" w:rsidRPr="00287050" w:rsidRDefault="00D06A8E">
            <w:pPr>
              <w:rPr>
                <w:b/>
                <w:i/>
                <w:sz w:val="16"/>
              </w:rPr>
            </w:pPr>
          </w:p>
        </w:tc>
      </w:tr>
    </w:tbl>
    <w:p w:rsidR="00D06A8E" w:rsidRDefault="00D06A8E"/>
    <w:p w:rsidR="00D06A8E" w:rsidRDefault="00D06A8E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7C1F56" w:rsidP="004043E4">
      <w:pPr>
        <w:jc w:val="center"/>
        <w:rPr>
          <w:b/>
          <w:i/>
          <w:sz w:val="32"/>
        </w:rPr>
      </w:pPr>
      <w:r>
        <w:br w:type="column"/>
      </w:r>
    </w:p>
    <w:p w:rsidR="004043E4" w:rsidRDefault="004043E4" w:rsidP="004043E4">
      <w:pPr>
        <w:jc w:val="center"/>
        <w:rPr>
          <w:b/>
          <w:i/>
          <w:sz w:val="32"/>
        </w:rPr>
      </w:pPr>
    </w:p>
    <w:p w:rsidR="004043E4" w:rsidRPr="00CE29F6" w:rsidRDefault="004043E4" w:rsidP="004043E4">
      <w:pPr>
        <w:jc w:val="center"/>
        <w:rPr>
          <w:b/>
          <w:i/>
          <w:sz w:val="32"/>
        </w:rPr>
      </w:pPr>
      <w:r w:rsidRPr="00CE29F6">
        <w:rPr>
          <w:b/>
          <w:i/>
          <w:sz w:val="32"/>
        </w:rPr>
        <w:t>Тележка, модель 18-101</w:t>
      </w: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bookmarkStart w:id="1" w:name="_948523111"/>
    <w:bookmarkEnd w:id="1"/>
    <w:p w:rsidR="004043E4" w:rsidRDefault="00317C75" w:rsidP="004043E4">
      <w:pPr>
        <w:jc w:val="center"/>
      </w:pPr>
      <w:r>
        <w:fldChar w:fldCharType="begin"/>
      </w:r>
      <w:r w:rsidR="00E925B6">
        <w:instrText xml:space="preserve"> LINK PhotoFinish "C:\\PHOTO\\ТЕЛ101.PCX" "" \a \p </w:instrText>
      </w:r>
      <w:r>
        <w:fldChar w:fldCharType="separate"/>
      </w:r>
      <w:r w:rsidR="00D105EE">
        <w:object w:dxaOrig="8830" w:dyaOrig="4937">
          <v:shape id="_x0000_i1026" type="#_x0000_t75" style="width:441.5pt;height:246.85pt">
            <v:imagedata r:id="rId9" o:title="" cropbottom="5672f" cropleft="564f" cropright="-854f"/>
          </v:shape>
        </w:object>
      </w:r>
      <w:r>
        <w:fldChar w:fldCharType="end"/>
      </w: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Default="004043E4" w:rsidP="004043E4">
      <w:pPr>
        <w:jc w:val="center"/>
      </w:pPr>
    </w:p>
    <w:p w:rsidR="004043E4" w:rsidRPr="00CE29F6" w:rsidRDefault="004043E4" w:rsidP="004043E4">
      <w:pPr>
        <w:jc w:val="center"/>
        <w:rPr>
          <w:b/>
          <w:i/>
        </w:rPr>
      </w:pPr>
      <w:r w:rsidRPr="00CE29F6">
        <w:rPr>
          <w:b/>
          <w:i/>
        </w:rPr>
        <w:t>Назначение: для подкатки под 8-осные грузовые вагоны</w:t>
      </w:r>
    </w:p>
    <w:p w:rsidR="004043E4" w:rsidRDefault="004043E4" w:rsidP="004043E4">
      <w:pPr>
        <w:jc w:val="center"/>
      </w:pPr>
    </w:p>
    <w:tbl>
      <w:tblPr>
        <w:tblW w:w="0" w:type="auto"/>
        <w:jc w:val="center"/>
        <w:tblInd w:w="250" w:type="dxa"/>
        <w:tblLayout w:type="fixed"/>
        <w:tblLook w:val="0000" w:firstRow="0" w:lastRow="0" w:firstColumn="0" w:lastColumn="0" w:noHBand="0" w:noVBand="0"/>
      </w:tblPr>
      <w:tblGrid>
        <w:gridCol w:w="2655"/>
        <w:gridCol w:w="1868"/>
        <w:gridCol w:w="3243"/>
        <w:gridCol w:w="1155"/>
      </w:tblGrid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-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Относительная сила трения фрикцион-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-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proofErr w:type="spellStart"/>
            <w:r w:rsidRPr="00CE29F6">
              <w:rPr>
                <w:b/>
                <w:i/>
                <w:sz w:val="16"/>
              </w:rPr>
              <w:t>ного</w:t>
            </w:r>
            <w:proofErr w:type="spellEnd"/>
            <w:r w:rsidRPr="00CE29F6">
              <w:rPr>
                <w:b/>
                <w:i/>
                <w:sz w:val="16"/>
              </w:rPr>
              <w:t xml:space="preserve"> клинового гасителя колебаний, %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8-10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Модель</w:t>
            </w:r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18-101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Гибкость рессорного комплекта, </w:t>
            </w:r>
            <w:proofErr w:type="gramStart"/>
            <w:r w:rsidRPr="00CE29F6">
              <w:rPr>
                <w:b/>
                <w:i/>
                <w:sz w:val="16"/>
              </w:rPr>
              <w:t>м</w:t>
            </w:r>
            <w:proofErr w:type="gramEnd"/>
            <w:r w:rsidRPr="00CE29F6">
              <w:rPr>
                <w:b/>
                <w:i/>
                <w:sz w:val="16"/>
              </w:rPr>
              <w:t>/МН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1,13-1,232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68" w:type="dxa"/>
          </w:tcPr>
          <w:p w:rsidR="004043E4" w:rsidRPr="00CE29F6" w:rsidRDefault="004043E4" w:rsidP="00193393">
            <w:pPr>
              <w:ind w:right="-108" w:hanging="108"/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   ПО </w:t>
            </w:r>
            <w:r w:rsidRPr="00CE29F6">
              <w:rPr>
                <w:b/>
                <w:i/>
                <w:sz w:val="16"/>
              </w:rPr>
              <w:sym w:font="Symbol" w:char="F0B2"/>
            </w:r>
            <w:proofErr w:type="spellStart"/>
            <w:r w:rsidRPr="00CE29F6">
              <w:rPr>
                <w:b/>
                <w:i/>
                <w:sz w:val="16"/>
              </w:rPr>
              <w:t>Ждановтяжмаш</w:t>
            </w:r>
            <w:proofErr w:type="spellEnd"/>
            <w:r w:rsidRPr="00CE29F6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9F6">
              <w:rPr>
                <w:b/>
                <w:i/>
                <w:sz w:val="16"/>
              </w:rPr>
              <w:t>км</w:t>
            </w:r>
            <w:proofErr w:type="gramEnd"/>
            <w:r w:rsidRPr="00CE29F6">
              <w:rPr>
                <w:b/>
                <w:i/>
                <w:sz w:val="16"/>
              </w:rPr>
              <w:t>/ч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120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CE29F6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12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Колеса </w:t>
            </w:r>
            <w:proofErr w:type="spellStart"/>
            <w:r w:rsidRPr="00CE29F6">
              <w:rPr>
                <w:b/>
                <w:i/>
                <w:sz w:val="16"/>
              </w:rPr>
              <w:t>цельнокатанные</w:t>
            </w:r>
            <w:proofErr w:type="spellEnd"/>
            <w:r w:rsidRPr="00CE29F6">
              <w:rPr>
                <w:b/>
                <w:i/>
                <w:sz w:val="16"/>
              </w:rPr>
              <w:t xml:space="preserve"> диаметром, </w:t>
            </w:r>
            <w:proofErr w:type="gramStart"/>
            <w:r w:rsidRPr="00CE29F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950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База, </w:t>
            </w:r>
            <w:proofErr w:type="gramStart"/>
            <w:r w:rsidRPr="00CE29F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3200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Тип оси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РУ</w:t>
            </w:r>
            <w:proofErr w:type="gramStart"/>
            <w:r w:rsidRPr="00CE29F6">
              <w:rPr>
                <w:b/>
                <w:i/>
                <w:sz w:val="16"/>
              </w:rPr>
              <w:t>1</w:t>
            </w:r>
            <w:proofErr w:type="gramEnd"/>
            <w:r w:rsidRPr="00CE29F6">
              <w:rPr>
                <w:b/>
                <w:i/>
                <w:sz w:val="16"/>
              </w:rPr>
              <w:t>; РУ1Ш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CE29F6">
              <w:rPr>
                <w:b/>
                <w:i/>
                <w:sz w:val="16"/>
              </w:rPr>
              <w:t>рессорного</w:t>
            </w:r>
            <w:proofErr w:type="gramEnd"/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Высота опорной поверхности </w:t>
            </w:r>
            <w:proofErr w:type="spellStart"/>
            <w:r w:rsidRPr="00CE29F6">
              <w:rPr>
                <w:b/>
                <w:i/>
                <w:sz w:val="16"/>
              </w:rPr>
              <w:t>подпят</w:t>
            </w:r>
            <w:proofErr w:type="spellEnd"/>
            <w:r w:rsidRPr="00CE29F6">
              <w:rPr>
                <w:b/>
                <w:i/>
                <w:sz w:val="16"/>
              </w:rPr>
              <w:t>-</w:t>
            </w: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 xml:space="preserve">комплекта, </w:t>
            </w:r>
            <w:proofErr w:type="gramStart"/>
            <w:r w:rsidRPr="00CE29F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46-50</w:t>
            </w: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proofErr w:type="spellStart"/>
            <w:r w:rsidRPr="00CE29F6">
              <w:rPr>
                <w:b/>
                <w:i/>
                <w:sz w:val="16"/>
              </w:rPr>
              <w:t>ника</w:t>
            </w:r>
            <w:proofErr w:type="spellEnd"/>
            <w:r w:rsidRPr="00CE29F6">
              <w:rPr>
                <w:b/>
                <w:i/>
                <w:sz w:val="16"/>
              </w:rPr>
              <w:t xml:space="preserve"> от головки рельса, </w:t>
            </w:r>
            <w:proofErr w:type="gramStart"/>
            <w:r w:rsidRPr="00CE29F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  <w:r w:rsidRPr="00CE29F6">
              <w:rPr>
                <w:b/>
                <w:i/>
                <w:sz w:val="16"/>
              </w:rPr>
              <w:t>858</w:t>
            </w:r>
          </w:p>
        </w:tc>
      </w:tr>
      <w:tr w:rsidR="004043E4" w:rsidRPr="00CE29F6" w:rsidTr="00193393">
        <w:trPr>
          <w:jc w:val="center"/>
        </w:trPr>
        <w:tc>
          <w:tcPr>
            <w:tcW w:w="26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1868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43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1155" w:type="dxa"/>
          </w:tcPr>
          <w:p w:rsidR="004043E4" w:rsidRPr="00CE29F6" w:rsidRDefault="004043E4" w:rsidP="00193393">
            <w:pPr>
              <w:rPr>
                <w:b/>
                <w:i/>
                <w:sz w:val="16"/>
              </w:rPr>
            </w:pPr>
          </w:p>
        </w:tc>
      </w:tr>
    </w:tbl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Pr="00D44F54" w:rsidRDefault="007C1F56" w:rsidP="004043E4">
      <w:pPr>
        <w:jc w:val="center"/>
        <w:rPr>
          <w:b/>
          <w:i/>
          <w:sz w:val="32"/>
        </w:rPr>
      </w:pPr>
      <w:r>
        <w:br w:type="column"/>
      </w:r>
      <w:r w:rsidR="004043E4" w:rsidRPr="00D44F54">
        <w:rPr>
          <w:b/>
          <w:i/>
          <w:sz w:val="32"/>
        </w:rPr>
        <w:lastRenderedPageBreak/>
        <w:t>Тележка, модель 18-102, трехосная тележка с цент</w:t>
      </w:r>
      <w:r w:rsidR="00D05AEA">
        <w:rPr>
          <w:b/>
          <w:i/>
          <w:sz w:val="32"/>
        </w:rPr>
        <w:t>ральным рессорным подвешиванием</w:t>
      </w:r>
    </w:p>
    <w:p w:rsidR="004043E4" w:rsidRDefault="004043E4" w:rsidP="004043E4">
      <w:pPr>
        <w:jc w:val="center"/>
      </w:pPr>
    </w:p>
    <w:bookmarkStart w:id="2" w:name="_944910253"/>
    <w:bookmarkEnd w:id="2"/>
    <w:p w:rsidR="004043E4" w:rsidRDefault="00317C75" w:rsidP="004043E4">
      <w:pPr>
        <w:jc w:val="center"/>
      </w:pPr>
      <w:r>
        <w:fldChar w:fldCharType="begin"/>
      </w:r>
      <w:r w:rsidR="00E925B6">
        <w:instrText xml:space="preserve"> LINK PhotoFinish "C:\\PHOTO\\РИС259.PCX" "" \a \p </w:instrText>
      </w:r>
      <w:r>
        <w:fldChar w:fldCharType="separate"/>
      </w:r>
      <w:r w:rsidR="00D105EE">
        <w:object w:dxaOrig="8862" w:dyaOrig="9178">
          <v:shape id="_x0000_i1027" type="#_x0000_t75" style="width:443.1pt;height:458.9pt">
            <v:imagedata r:id="rId10" o:title="" cropright="1983f"/>
          </v:shape>
        </w:object>
      </w:r>
      <w:r>
        <w:fldChar w:fldCharType="end"/>
      </w:r>
    </w:p>
    <w:p w:rsidR="004043E4" w:rsidRPr="00D44F54" w:rsidRDefault="004043E4" w:rsidP="004043E4">
      <w:pPr>
        <w:jc w:val="center"/>
        <w:rPr>
          <w:b/>
          <w:i/>
        </w:rPr>
      </w:pPr>
      <w:r w:rsidRPr="00D44F54">
        <w:rPr>
          <w:b/>
          <w:i/>
        </w:rPr>
        <w:t>Назначение: для подкатки под 6-осные грузовые вагоны, в том числе и</w:t>
      </w:r>
    </w:p>
    <w:p w:rsidR="004043E4" w:rsidRDefault="004043E4" w:rsidP="004043E4">
      <w:pPr>
        <w:jc w:val="center"/>
      </w:pPr>
      <w:r w:rsidRPr="00D44F54">
        <w:rPr>
          <w:b/>
          <w:i/>
        </w:rPr>
        <w:t>отдельных рефрижераторных вагонов</w:t>
      </w:r>
    </w:p>
    <w:p w:rsidR="004043E4" w:rsidRDefault="004043E4" w:rsidP="004043E4">
      <w:pPr>
        <w:jc w:val="center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59"/>
        <w:gridCol w:w="1134"/>
        <w:gridCol w:w="3260"/>
        <w:gridCol w:w="1466"/>
      </w:tblGrid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10200.000-0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Относительная сила трения </w:t>
            </w:r>
            <w:proofErr w:type="spellStart"/>
            <w:r w:rsidRPr="00D44F54">
              <w:rPr>
                <w:b/>
                <w:i/>
                <w:sz w:val="16"/>
              </w:rPr>
              <w:t>цилиндри</w:t>
            </w:r>
            <w:proofErr w:type="spellEnd"/>
            <w:r w:rsidRPr="00D44F54">
              <w:rPr>
                <w:b/>
                <w:i/>
                <w:sz w:val="16"/>
              </w:rPr>
              <w:t>-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ТУ 3-910-75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proofErr w:type="spellStart"/>
            <w:r w:rsidRPr="00D44F54">
              <w:rPr>
                <w:b/>
                <w:i/>
                <w:sz w:val="16"/>
              </w:rPr>
              <w:t>ческого</w:t>
            </w:r>
            <w:proofErr w:type="spellEnd"/>
            <w:r w:rsidRPr="00D44F54">
              <w:rPr>
                <w:b/>
                <w:i/>
                <w:sz w:val="16"/>
              </w:rPr>
              <w:t xml:space="preserve"> фрикционного гасителя 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Модель</w:t>
            </w:r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18-102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колебаний, %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10-12</w:t>
            </w: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134" w:type="dxa"/>
          </w:tcPr>
          <w:p w:rsidR="004043E4" w:rsidRPr="00D44F54" w:rsidRDefault="004043E4" w:rsidP="00D05AEA">
            <w:pPr>
              <w:ind w:right="-108"/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УВЗ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Гибкость рессорного комплекта, </w:t>
            </w:r>
            <w:proofErr w:type="gramStart"/>
            <w:r w:rsidRPr="00D44F54">
              <w:rPr>
                <w:b/>
                <w:i/>
                <w:sz w:val="16"/>
              </w:rPr>
              <w:t>м</w:t>
            </w:r>
            <w:proofErr w:type="gramEnd"/>
            <w:r w:rsidRPr="00D44F54">
              <w:rPr>
                <w:b/>
                <w:i/>
                <w:sz w:val="16"/>
              </w:rPr>
              <w:t>/МН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0,094</w:t>
            </w: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D44F54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8,8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D44F54">
              <w:rPr>
                <w:b/>
                <w:i/>
                <w:sz w:val="16"/>
              </w:rPr>
              <w:t>км</w:t>
            </w:r>
            <w:proofErr w:type="gramEnd"/>
            <w:r w:rsidRPr="00D44F54">
              <w:rPr>
                <w:b/>
                <w:i/>
                <w:sz w:val="16"/>
              </w:rPr>
              <w:t>/ч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120</w:t>
            </w: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База, </w:t>
            </w:r>
            <w:proofErr w:type="gramStart"/>
            <w:r w:rsidRPr="00D44F5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3500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ind w:right="-108"/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Колеса </w:t>
            </w:r>
            <w:proofErr w:type="spellStart"/>
            <w:r w:rsidRPr="00D44F54">
              <w:rPr>
                <w:b/>
                <w:i/>
                <w:sz w:val="16"/>
              </w:rPr>
              <w:t>цельнокатанные</w:t>
            </w:r>
            <w:proofErr w:type="spellEnd"/>
            <w:r w:rsidRPr="00D44F54">
              <w:rPr>
                <w:b/>
                <w:i/>
                <w:sz w:val="16"/>
              </w:rPr>
              <w:t xml:space="preserve"> диаметром, </w:t>
            </w:r>
            <w:proofErr w:type="gramStart"/>
            <w:r w:rsidRPr="00D44F5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950</w:t>
            </w: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D44F54">
              <w:rPr>
                <w:b/>
                <w:i/>
                <w:sz w:val="16"/>
              </w:rPr>
              <w:t>рессорного</w:t>
            </w:r>
            <w:proofErr w:type="gramEnd"/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Тип оси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РУ; РУ</w:t>
            </w:r>
            <w:proofErr w:type="gramStart"/>
            <w:r w:rsidRPr="00D44F54">
              <w:rPr>
                <w:b/>
                <w:i/>
                <w:sz w:val="16"/>
              </w:rPr>
              <w:t>1</w:t>
            </w:r>
            <w:proofErr w:type="gramEnd"/>
            <w:r w:rsidRPr="00D44F54">
              <w:rPr>
                <w:b/>
                <w:i/>
                <w:sz w:val="16"/>
              </w:rPr>
              <w:t>; РУ1Ш</w:t>
            </w: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комплекта, </w:t>
            </w:r>
            <w:proofErr w:type="gramStart"/>
            <w:r w:rsidRPr="00D44F5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52</w:t>
            </w:r>
          </w:p>
        </w:tc>
        <w:tc>
          <w:tcPr>
            <w:tcW w:w="3260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 xml:space="preserve">Высота опорной поверхности </w:t>
            </w:r>
            <w:proofErr w:type="spellStart"/>
            <w:r w:rsidRPr="00D44F54">
              <w:rPr>
                <w:b/>
                <w:i/>
                <w:sz w:val="16"/>
              </w:rPr>
              <w:t>подпят</w:t>
            </w:r>
            <w:proofErr w:type="spellEnd"/>
            <w:r w:rsidRPr="00D44F54">
              <w:rPr>
                <w:b/>
                <w:i/>
                <w:sz w:val="16"/>
              </w:rPr>
              <w:t>-</w:t>
            </w:r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</w:tr>
      <w:tr w:rsidR="004043E4" w:rsidRPr="00D44F54" w:rsidTr="00193393">
        <w:trPr>
          <w:jc w:val="center"/>
        </w:trPr>
        <w:tc>
          <w:tcPr>
            <w:tcW w:w="2659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proofErr w:type="spellStart"/>
            <w:r w:rsidRPr="00D44F54">
              <w:rPr>
                <w:b/>
                <w:i/>
                <w:sz w:val="16"/>
              </w:rPr>
              <w:t>ника</w:t>
            </w:r>
            <w:proofErr w:type="spellEnd"/>
            <w:r w:rsidRPr="00D44F54">
              <w:rPr>
                <w:b/>
                <w:i/>
                <w:sz w:val="16"/>
              </w:rPr>
              <w:t xml:space="preserve"> от головки рельса, </w:t>
            </w:r>
            <w:proofErr w:type="gramStart"/>
            <w:r w:rsidRPr="00D44F5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66" w:type="dxa"/>
          </w:tcPr>
          <w:p w:rsidR="004043E4" w:rsidRPr="00D44F54" w:rsidRDefault="004043E4" w:rsidP="00193393">
            <w:pPr>
              <w:rPr>
                <w:b/>
                <w:i/>
                <w:sz w:val="16"/>
              </w:rPr>
            </w:pPr>
            <w:r w:rsidRPr="00D44F54">
              <w:rPr>
                <w:b/>
                <w:i/>
                <w:sz w:val="16"/>
              </w:rPr>
              <w:t>820</w:t>
            </w:r>
          </w:p>
        </w:tc>
      </w:tr>
    </w:tbl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4043E4" w:rsidRDefault="004043E4">
      <w:pPr>
        <w:jc w:val="center"/>
      </w:pPr>
    </w:p>
    <w:p w:rsidR="00A30F0A" w:rsidRPr="00F50E76" w:rsidRDefault="007C1F56" w:rsidP="00A30F0A">
      <w:pPr>
        <w:jc w:val="center"/>
        <w:rPr>
          <w:b/>
          <w:i/>
          <w:sz w:val="32"/>
        </w:rPr>
      </w:pPr>
      <w:r>
        <w:br w:type="column"/>
      </w:r>
      <w:r w:rsidR="00A30F0A" w:rsidRPr="00F50E76">
        <w:rPr>
          <w:b/>
          <w:i/>
          <w:sz w:val="32"/>
        </w:rPr>
        <w:lastRenderedPageBreak/>
        <w:t>Тележка, модель 18-131</w:t>
      </w:r>
    </w:p>
    <w:p w:rsidR="00A30F0A" w:rsidRDefault="00A30F0A" w:rsidP="00A30F0A">
      <w:pPr>
        <w:jc w:val="center"/>
      </w:pPr>
    </w:p>
    <w:bookmarkStart w:id="3" w:name="_944908057"/>
    <w:bookmarkEnd w:id="3"/>
    <w:p w:rsidR="00A30F0A" w:rsidRDefault="00317C75" w:rsidP="00A30F0A">
      <w:pPr>
        <w:jc w:val="center"/>
      </w:pPr>
      <w:r>
        <w:fldChar w:fldCharType="begin"/>
      </w:r>
      <w:r w:rsidR="00E925B6">
        <w:instrText xml:space="preserve"> LINK Paint.Picture "C:\\PHOTO\\РИС257.BMP" "" \a \p </w:instrText>
      </w:r>
      <w:r>
        <w:fldChar w:fldCharType="separate"/>
      </w:r>
      <w:r w:rsidR="007446B5">
        <w:object w:dxaOrig="25920" w:dyaOrig="26565">
          <v:shape id="_x0000_i1028" type="#_x0000_t75" style="width:398pt;height:459.7pt">
            <v:imagedata r:id="rId11" o:title="" cropleft="3080f" cropright="3459f"/>
          </v:shape>
        </w:object>
      </w:r>
      <w:r>
        <w:fldChar w:fldCharType="end"/>
      </w:r>
    </w:p>
    <w:p w:rsidR="00A30F0A" w:rsidRDefault="00A30F0A" w:rsidP="00A30F0A">
      <w:pPr>
        <w:jc w:val="center"/>
      </w:pPr>
    </w:p>
    <w:p w:rsidR="00A30F0A" w:rsidRPr="00F50E76" w:rsidRDefault="00A30F0A" w:rsidP="00A30F0A">
      <w:pPr>
        <w:jc w:val="center"/>
        <w:rPr>
          <w:b/>
          <w:i/>
        </w:rPr>
      </w:pPr>
      <w:r w:rsidRPr="00F50E76">
        <w:rPr>
          <w:b/>
          <w:i/>
        </w:rPr>
        <w:t>Назначение: для подкатки под все типы 4-осных грузовых вагонов</w:t>
      </w:r>
    </w:p>
    <w:p w:rsidR="00A30F0A" w:rsidRDefault="00A30F0A" w:rsidP="00A30F0A">
      <w:pPr>
        <w:jc w:val="center"/>
      </w:pPr>
    </w:p>
    <w:tbl>
      <w:tblPr>
        <w:tblW w:w="0" w:type="auto"/>
        <w:jc w:val="center"/>
        <w:tblInd w:w="-344" w:type="dxa"/>
        <w:tblLayout w:type="fixed"/>
        <w:tblLook w:val="0000" w:firstRow="0" w:lastRow="0" w:firstColumn="0" w:lastColumn="0" w:noHBand="0" w:noVBand="0"/>
      </w:tblPr>
      <w:tblGrid>
        <w:gridCol w:w="2467"/>
        <w:gridCol w:w="1804"/>
        <w:gridCol w:w="3299"/>
        <w:gridCol w:w="1248"/>
      </w:tblGrid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131.00.000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F50E76">
              <w:rPr>
                <w:b/>
                <w:i/>
                <w:sz w:val="16"/>
              </w:rPr>
              <w:t>рессорного</w:t>
            </w:r>
            <w:proofErr w:type="gramEnd"/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ТУ 3-557-88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комплекта, </w:t>
            </w:r>
            <w:proofErr w:type="gramStart"/>
            <w:r w:rsidRPr="00F50E7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50-52</w:t>
            </w: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Модель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18-131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Гибкость рессорного комплекта, </w:t>
            </w:r>
            <w:proofErr w:type="gramStart"/>
            <w:r w:rsidRPr="00F50E76">
              <w:rPr>
                <w:b/>
                <w:i/>
                <w:sz w:val="16"/>
              </w:rPr>
              <w:t>м</w:t>
            </w:r>
            <w:proofErr w:type="gramEnd"/>
            <w:r w:rsidRPr="00F50E76">
              <w:rPr>
                <w:b/>
                <w:i/>
                <w:sz w:val="16"/>
              </w:rPr>
              <w:t>/МН</w:t>
            </w:r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1,08</w:t>
            </w: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ind w:left="-108"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ГПО </w:t>
            </w:r>
            <w:r w:rsidRPr="00F50E76">
              <w:rPr>
                <w:b/>
                <w:i/>
                <w:sz w:val="16"/>
              </w:rPr>
              <w:sym w:font="Symbol" w:char="F0B2"/>
            </w:r>
            <w:r w:rsidRPr="00F50E76">
              <w:rPr>
                <w:b/>
                <w:i/>
                <w:sz w:val="16"/>
              </w:rPr>
              <w:t>Уралвагонзавод</w:t>
            </w:r>
            <w:r w:rsidRPr="00F50E76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F50E76">
              <w:rPr>
                <w:b/>
                <w:i/>
                <w:sz w:val="16"/>
              </w:rPr>
              <w:t>км</w:t>
            </w:r>
            <w:proofErr w:type="gramEnd"/>
            <w:r w:rsidRPr="00F50E76">
              <w:rPr>
                <w:b/>
                <w:i/>
                <w:sz w:val="16"/>
              </w:rPr>
              <w:t>/ч</w:t>
            </w:r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120</w:t>
            </w: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F50E76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5,2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Колеса </w:t>
            </w:r>
            <w:proofErr w:type="spellStart"/>
            <w:r w:rsidRPr="00F50E76">
              <w:rPr>
                <w:b/>
                <w:i/>
                <w:sz w:val="16"/>
              </w:rPr>
              <w:t>цельнокатанные</w:t>
            </w:r>
            <w:proofErr w:type="spellEnd"/>
            <w:r w:rsidRPr="00F50E76">
              <w:rPr>
                <w:b/>
                <w:i/>
                <w:sz w:val="16"/>
              </w:rPr>
              <w:t xml:space="preserve"> диаметром, </w:t>
            </w:r>
            <w:proofErr w:type="gramStart"/>
            <w:r w:rsidRPr="00F50E7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950</w:t>
            </w: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База, </w:t>
            </w:r>
            <w:proofErr w:type="gramStart"/>
            <w:r w:rsidRPr="00F50E7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1850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Тип оси</w:t>
            </w:r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специальная</w:t>
            </w: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Максимальная нагрузка </w:t>
            </w:r>
            <w:proofErr w:type="gramStart"/>
            <w:r w:rsidRPr="00F50E76">
              <w:rPr>
                <w:b/>
                <w:i/>
                <w:sz w:val="16"/>
              </w:rPr>
              <w:t>от</w:t>
            </w:r>
            <w:proofErr w:type="gramEnd"/>
            <w:r w:rsidRPr="00F50E76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99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Высота опорной поверхности </w:t>
            </w:r>
            <w:proofErr w:type="spellStart"/>
            <w:r w:rsidRPr="00F50E76">
              <w:rPr>
                <w:b/>
                <w:i/>
                <w:sz w:val="16"/>
              </w:rPr>
              <w:t>подпят</w:t>
            </w:r>
            <w:proofErr w:type="spellEnd"/>
            <w:r w:rsidRPr="00F50E76">
              <w:rPr>
                <w:b/>
                <w:i/>
                <w:sz w:val="16"/>
              </w:rPr>
              <w:t>-</w:t>
            </w:r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</w:p>
        </w:tc>
      </w:tr>
      <w:tr w:rsidR="00A30F0A" w:rsidRPr="00F50E76" w:rsidTr="00193393">
        <w:trPr>
          <w:jc w:val="center"/>
        </w:trPr>
        <w:tc>
          <w:tcPr>
            <w:tcW w:w="2467" w:type="dxa"/>
          </w:tcPr>
          <w:p w:rsidR="00A30F0A" w:rsidRPr="00F50E76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колесной пары на рельс, кН (тс)</w:t>
            </w:r>
          </w:p>
        </w:tc>
        <w:tc>
          <w:tcPr>
            <w:tcW w:w="1804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>245,55 (25)</w:t>
            </w:r>
          </w:p>
        </w:tc>
        <w:tc>
          <w:tcPr>
            <w:tcW w:w="3299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proofErr w:type="spellStart"/>
            <w:r w:rsidRPr="00F50E76">
              <w:rPr>
                <w:b/>
                <w:i/>
                <w:sz w:val="16"/>
              </w:rPr>
              <w:t>ника</w:t>
            </w:r>
            <w:proofErr w:type="spellEnd"/>
            <w:r w:rsidRPr="00F50E76">
              <w:rPr>
                <w:b/>
                <w:i/>
                <w:sz w:val="16"/>
              </w:rPr>
              <w:t xml:space="preserve"> от головки рельса, </w:t>
            </w:r>
            <w:proofErr w:type="gramStart"/>
            <w:r w:rsidRPr="00F50E76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248" w:type="dxa"/>
          </w:tcPr>
          <w:p w:rsidR="00A30F0A" w:rsidRPr="00F50E76" w:rsidRDefault="00A30F0A" w:rsidP="00193393">
            <w:pPr>
              <w:rPr>
                <w:b/>
                <w:i/>
                <w:sz w:val="16"/>
              </w:rPr>
            </w:pPr>
            <w:r w:rsidRPr="00F50E76">
              <w:rPr>
                <w:b/>
                <w:i/>
                <w:sz w:val="16"/>
              </w:rPr>
              <w:t xml:space="preserve">803 </w:t>
            </w:r>
            <w:r w:rsidRPr="00F50E76">
              <w:rPr>
                <w:b/>
                <w:i/>
                <w:sz w:val="16"/>
                <w:vertAlign w:val="superscript"/>
              </w:rPr>
              <w:t>+15</w:t>
            </w:r>
            <w:r w:rsidRPr="00F50E76">
              <w:rPr>
                <w:b/>
                <w:i/>
                <w:sz w:val="16"/>
                <w:vertAlign w:val="subscript"/>
              </w:rPr>
              <w:t>-18</w:t>
            </w:r>
          </w:p>
        </w:tc>
      </w:tr>
    </w:tbl>
    <w:p w:rsidR="00A30F0A" w:rsidRDefault="00A30F0A" w:rsidP="00A30F0A">
      <w:pPr>
        <w:jc w:val="center"/>
        <w:rPr>
          <w:b/>
          <w:i/>
          <w:sz w:val="32"/>
          <w:szCs w:val="32"/>
        </w:rPr>
      </w:pPr>
    </w:p>
    <w:p w:rsidR="00A30F0A" w:rsidRDefault="00A30F0A" w:rsidP="00A30F0A">
      <w:pPr>
        <w:jc w:val="center"/>
        <w:rPr>
          <w:b/>
          <w:i/>
          <w:sz w:val="32"/>
          <w:szCs w:val="32"/>
        </w:rPr>
      </w:pPr>
    </w:p>
    <w:p w:rsidR="00A30F0A" w:rsidRDefault="00A30F0A" w:rsidP="00A30F0A">
      <w:pPr>
        <w:jc w:val="center"/>
        <w:rPr>
          <w:b/>
          <w:i/>
          <w:sz w:val="32"/>
          <w:szCs w:val="32"/>
        </w:rPr>
      </w:pPr>
    </w:p>
    <w:p w:rsidR="00A30F0A" w:rsidRDefault="00A30F0A" w:rsidP="00A30F0A">
      <w:pPr>
        <w:jc w:val="center"/>
        <w:rPr>
          <w:b/>
          <w:i/>
          <w:sz w:val="32"/>
          <w:szCs w:val="32"/>
        </w:rPr>
      </w:pPr>
    </w:p>
    <w:p w:rsidR="00A30F0A" w:rsidRDefault="007C1F56" w:rsidP="00A30F0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column"/>
      </w:r>
    </w:p>
    <w:p w:rsidR="00A30F0A" w:rsidRPr="00E8793B" w:rsidRDefault="00A30F0A" w:rsidP="00A30F0A">
      <w:pPr>
        <w:jc w:val="center"/>
        <w:rPr>
          <w:b/>
          <w:sz w:val="32"/>
          <w:szCs w:val="32"/>
        </w:rPr>
      </w:pPr>
      <w:r w:rsidRPr="00543CA8">
        <w:rPr>
          <w:b/>
          <w:i/>
          <w:sz w:val="32"/>
          <w:szCs w:val="32"/>
        </w:rPr>
        <w:t>Тележка четырехосная,</w:t>
      </w:r>
      <w:r>
        <w:rPr>
          <w:b/>
          <w:i/>
          <w:sz w:val="32"/>
          <w:szCs w:val="32"/>
        </w:rPr>
        <w:t xml:space="preserve"> </w:t>
      </w:r>
      <w:r w:rsidRPr="00543CA8">
        <w:rPr>
          <w:b/>
          <w:i/>
          <w:sz w:val="32"/>
          <w:szCs w:val="32"/>
        </w:rPr>
        <w:t xml:space="preserve"> модель 18-173</w:t>
      </w:r>
    </w:p>
    <w:p w:rsidR="00A30F0A" w:rsidRPr="00DB243E" w:rsidRDefault="00D105EE" w:rsidP="00A30F0A">
      <w:pPr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027" type="#_x0000_t75" style="position:absolute;left:0;text-align:left;margin-left:117pt;margin-top:154.9pt;width:225.8pt;height:165.6pt;z-index:251657216;visibility:visible;mso-wrap-edited:f">
            <v:imagedata r:id="rId12" o:title=""/>
            <w10:wrap type="topAndBottom"/>
          </v:shape>
          <o:OLEObject Type="Embed" ProgID="Word.Picture.8" ShapeID="_x0000_s1027" DrawAspect="Content" ObjectID="_1457265496" r:id="rId13"/>
        </w:pict>
      </w:r>
      <w:r>
        <w:rPr>
          <w:noProof/>
          <w:sz w:val="28"/>
          <w:szCs w:val="28"/>
        </w:rPr>
        <w:pict>
          <v:shape id="_x0000_s1026" type="#_x0000_t75" style="position:absolute;left:0;text-align:left;margin-left:45pt;margin-top:1.9pt;width:349pt;height:148.55pt;z-index:251656192;visibility:visible;mso-wrap-edited:f">
            <v:imagedata r:id="rId14" o:title="" gain="2147483647f"/>
            <w10:wrap type="topAndBottom"/>
          </v:shape>
          <o:OLEObject Type="Embed" ProgID="Word.Picture.8" ShapeID="_x0000_s1026" DrawAspect="Content" ObjectID="_1457265497" r:id="rId15"/>
        </w:pict>
      </w:r>
    </w:p>
    <w:p w:rsidR="00A30F0A" w:rsidRPr="00DB243E" w:rsidRDefault="00A30F0A" w:rsidP="00A30F0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A30F0A" w:rsidRPr="00E8793B" w:rsidRDefault="00A30F0A" w:rsidP="00A30F0A">
      <w:pPr>
        <w:pStyle w:val="a7"/>
        <w:rPr>
          <w:b/>
          <w:i/>
          <w:sz w:val="20"/>
        </w:rPr>
      </w:pPr>
      <w:r w:rsidRPr="00E8793B">
        <w:rPr>
          <w:b/>
          <w:i/>
          <w:sz w:val="20"/>
        </w:rPr>
        <w:t>Назначение: для подкатки под грузовые вагоны</w:t>
      </w:r>
    </w:p>
    <w:p w:rsidR="00A30F0A" w:rsidRPr="005B480D" w:rsidRDefault="00A30F0A" w:rsidP="00A30F0A">
      <w:pPr>
        <w:rPr>
          <w:i/>
          <w:sz w:val="28"/>
          <w:szCs w:val="28"/>
        </w:rPr>
      </w:pPr>
    </w:p>
    <w:tbl>
      <w:tblPr>
        <w:tblW w:w="10193" w:type="dxa"/>
        <w:tblInd w:w="-432" w:type="dxa"/>
        <w:tblLook w:val="01E0" w:firstRow="1" w:lastRow="1" w:firstColumn="1" w:lastColumn="1" w:noHBand="0" w:noVBand="0"/>
      </w:tblPr>
      <w:tblGrid>
        <w:gridCol w:w="2461"/>
        <w:gridCol w:w="2332"/>
        <w:gridCol w:w="3420"/>
        <w:gridCol w:w="1980"/>
      </w:tblGrid>
      <w:tr w:rsidR="00A30F0A" w:rsidRPr="00A30F0A" w:rsidTr="007446B5">
        <w:trPr>
          <w:trHeight w:val="62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Номер проекта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/ч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</w:tr>
      <w:tr w:rsidR="00A30F0A" w:rsidRPr="00A30F0A" w:rsidTr="007446B5">
        <w:trPr>
          <w:trHeight w:val="160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Технические условия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ТУ 3183-023-07518941-97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Колеса цельнокатаные диаметром,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980" w:type="dxa"/>
            <w:tcBorders>
              <w:left w:val="nil"/>
            </w:tcBorders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957</w:t>
            </w:r>
          </w:p>
        </w:tc>
      </w:tr>
      <w:tr w:rsidR="00A30F0A" w:rsidRPr="00A30F0A" w:rsidTr="007446B5">
        <w:trPr>
          <w:trHeight w:val="50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Модель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18-173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Тип оси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РУ1Ш   ГОСТ 22780-93</w:t>
            </w:r>
          </w:p>
        </w:tc>
      </w:tr>
      <w:tr w:rsidR="00A30F0A" w:rsidRPr="00A30F0A" w:rsidTr="007446B5">
        <w:trPr>
          <w:trHeight w:val="170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Изготовитель</w:t>
            </w:r>
          </w:p>
        </w:tc>
        <w:tc>
          <w:tcPr>
            <w:tcW w:w="2332" w:type="dxa"/>
          </w:tcPr>
          <w:p w:rsidR="00A30F0A" w:rsidRPr="00A30F0A" w:rsidRDefault="007446B5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7446B5">
              <w:rPr>
                <w:b/>
                <w:bCs/>
                <w:i/>
                <w:iCs/>
                <w:sz w:val="16"/>
                <w:szCs w:val="16"/>
              </w:rPr>
              <w:t>ОАО "</w:t>
            </w:r>
            <w:proofErr w:type="spell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НП</w:t>
            </w:r>
            <w:proofErr w:type="gram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К"</w:t>
            </w:r>
            <w:proofErr w:type="gramEnd"/>
            <w:r w:rsidRPr="007446B5">
              <w:rPr>
                <w:b/>
                <w:bCs/>
                <w:i/>
                <w:iCs/>
                <w:sz w:val="16"/>
                <w:szCs w:val="16"/>
              </w:rPr>
              <w:t>Уралвагонзавод</w:t>
            </w:r>
            <w:proofErr w:type="spellEnd"/>
            <w:r w:rsidRPr="007446B5">
              <w:rPr>
                <w:b/>
                <w:bCs/>
                <w:i/>
                <w:iCs/>
                <w:sz w:val="16"/>
                <w:szCs w:val="16"/>
              </w:rPr>
              <w:t>"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Расчетный коэффициент </w:t>
            </w:r>
          </w:p>
        </w:tc>
        <w:tc>
          <w:tcPr>
            <w:tcW w:w="1980" w:type="dxa"/>
            <w:tcBorders>
              <w:left w:val="nil"/>
            </w:tcBorders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95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Максимальная статическая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относительного трения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70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нагрузка от колесной пары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фрикционных гасителей</w:t>
            </w:r>
          </w:p>
        </w:tc>
        <w:tc>
          <w:tcPr>
            <w:tcW w:w="1980" w:type="dxa"/>
            <w:tcBorders>
              <w:left w:val="nil"/>
            </w:tcBorders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49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на рельсы  к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Н(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тс)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216(22)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колебаний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0,08</w:t>
            </w:r>
          </w:p>
        </w:tc>
      </w:tr>
      <w:tr w:rsidR="00A30F0A" w:rsidRPr="00A30F0A" w:rsidTr="007446B5">
        <w:trPr>
          <w:trHeight w:val="133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Ширина рельсовой колеи,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1520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Гибкость рессорного подвешивания,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/МН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0,056</w:t>
            </w:r>
          </w:p>
        </w:tc>
      </w:tr>
      <w:tr w:rsidR="00A30F0A" w:rsidRPr="00A30F0A" w:rsidTr="007446B5">
        <w:trPr>
          <w:trHeight w:val="118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Статический прогиб</w:t>
            </w: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Высота опорной поверхности подпятника</w:t>
            </w:r>
          </w:p>
        </w:tc>
        <w:tc>
          <w:tcPr>
            <w:tcW w:w="1980" w:type="dxa"/>
            <w:tcBorders>
              <w:left w:val="nil"/>
            </w:tcBorders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295"/>
        </w:trPr>
        <w:tc>
          <w:tcPr>
            <w:tcW w:w="2461" w:type="dxa"/>
          </w:tcPr>
          <w:p w:rsidR="00A30F0A" w:rsidRPr="00A30F0A" w:rsidRDefault="00D05AE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рессорного подвешивания</w:t>
            </w:r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,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44,7</w:t>
            </w:r>
          </w:p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от головки рельса,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864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object w:dxaOrig="300" w:dyaOrig="380">
                <v:shape id="_x0000_i1029" type="#_x0000_t75" style="width:14.25pt;height:17.4pt" o:ole="" o:bordertopcolor="this" o:borderleftcolor="this" o:borderbottomcolor="this" o:borderrightcolor="this">
                  <v:imagedata r:id="rId16" o:title=""/>
                </v:shape>
                <o:OLEObject Type="Embed" ProgID="Equation.3" ShapeID="_x0000_i1029" DrawAspect="Content" ObjectID="_1457265491" r:id="rId17"/>
              </w:object>
            </w:r>
          </w:p>
        </w:tc>
      </w:tr>
      <w:tr w:rsidR="00A30F0A" w:rsidRPr="00A30F0A" w:rsidTr="007446B5">
        <w:trPr>
          <w:trHeight w:val="236"/>
        </w:trPr>
        <w:tc>
          <w:tcPr>
            <w:tcW w:w="2461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</w:p>
        </w:tc>
        <w:tc>
          <w:tcPr>
            <w:tcW w:w="2332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342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Год постановки на серийное производство</w:t>
            </w:r>
          </w:p>
        </w:tc>
        <w:tc>
          <w:tcPr>
            <w:tcW w:w="1980" w:type="dxa"/>
          </w:tcPr>
          <w:p w:rsidR="00A30F0A" w:rsidRPr="00A30F0A" w:rsidRDefault="00A30F0A" w:rsidP="00A30F0A">
            <w:pPr>
              <w:pStyle w:val="a7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1997</w:t>
            </w:r>
          </w:p>
        </w:tc>
      </w:tr>
    </w:tbl>
    <w:p w:rsidR="004043E4" w:rsidRDefault="004043E4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7C1F56">
      <w:pPr>
        <w:jc w:val="center"/>
      </w:pPr>
      <w:r>
        <w:br w:type="column"/>
      </w:r>
    </w:p>
    <w:p w:rsidR="00A30F0A" w:rsidRPr="00BA51D5" w:rsidRDefault="00A30F0A" w:rsidP="00A30F0A">
      <w:pPr>
        <w:jc w:val="center"/>
        <w:rPr>
          <w:b/>
          <w:i/>
          <w:sz w:val="32"/>
          <w:szCs w:val="32"/>
        </w:rPr>
      </w:pPr>
      <w:r w:rsidRPr="00BA51D5">
        <w:rPr>
          <w:b/>
          <w:i/>
          <w:sz w:val="32"/>
          <w:szCs w:val="32"/>
        </w:rPr>
        <w:t>Тележка, модель 18-194-1, двухосная</w:t>
      </w:r>
    </w:p>
    <w:p w:rsidR="00A30F0A" w:rsidRPr="00BA51D5" w:rsidRDefault="00A30F0A" w:rsidP="00A30F0A">
      <w:pPr>
        <w:jc w:val="center"/>
        <w:rPr>
          <w:b/>
          <w:sz w:val="32"/>
          <w:szCs w:val="32"/>
        </w:rPr>
      </w:pPr>
      <w:r w:rsidRPr="00BA51D5">
        <w:rPr>
          <w:b/>
          <w:i/>
          <w:sz w:val="32"/>
          <w:szCs w:val="32"/>
        </w:rPr>
        <w:t>с центральным рессорным подвешиванием</w:t>
      </w:r>
    </w:p>
    <w:p w:rsidR="00A30F0A" w:rsidRPr="001A1E22" w:rsidRDefault="00A30F0A" w:rsidP="00A30F0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815381">
        <w:rPr>
          <w:noProof/>
          <w:sz w:val="28"/>
          <w:szCs w:val="28"/>
        </w:rPr>
        <w:drawing>
          <wp:inline distT="0" distB="0" distL="0" distR="0" wp14:anchorId="53CBE4A5" wp14:editId="500F7019">
            <wp:extent cx="3810000" cy="5305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695" t="8125" r="38397" b="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Pr="00DB243E" w:rsidRDefault="00A30F0A" w:rsidP="00A30F0A">
      <w:pPr>
        <w:rPr>
          <w:sz w:val="28"/>
          <w:szCs w:val="28"/>
        </w:rPr>
      </w:pPr>
    </w:p>
    <w:p w:rsidR="00A30F0A" w:rsidRPr="002C07E8" w:rsidRDefault="00A30F0A" w:rsidP="00A30F0A">
      <w:pPr>
        <w:ind w:left="-360"/>
        <w:jc w:val="center"/>
        <w:rPr>
          <w:i/>
          <w:sz w:val="28"/>
          <w:szCs w:val="28"/>
        </w:rPr>
      </w:pPr>
      <w:r w:rsidRPr="00BA51D5">
        <w:rPr>
          <w:b/>
          <w:i/>
        </w:rPr>
        <w:t>Назначение: для подкатки под грузовые вагоны с повышенной осевой нагрузкой</w:t>
      </w:r>
    </w:p>
    <w:p w:rsidR="00A30F0A" w:rsidRPr="005B480D" w:rsidRDefault="00A30F0A" w:rsidP="00A30F0A">
      <w:pPr>
        <w:rPr>
          <w:i/>
          <w:sz w:val="28"/>
          <w:szCs w:val="28"/>
        </w:rPr>
      </w:pPr>
    </w:p>
    <w:tbl>
      <w:tblPr>
        <w:tblW w:w="9858" w:type="dxa"/>
        <w:jc w:val="center"/>
        <w:tblInd w:w="-432" w:type="dxa"/>
        <w:tblLook w:val="01E0" w:firstRow="1" w:lastRow="1" w:firstColumn="1" w:lastColumn="1" w:noHBand="0" w:noVBand="0"/>
      </w:tblPr>
      <w:tblGrid>
        <w:gridCol w:w="2742"/>
        <w:gridCol w:w="2534"/>
        <w:gridCol w:w="3440"/>
        <w:gridCol w:w="1142"/>
      </w:tblGrid>
      <w:tr w:rsidR="00A30F0A" w:rsidRPr="00A30F0A" w:rsidTr="007446B5">
        <w:trPr>
          <w:trHeight w:val="86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Номер проекта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Колеса цельнокатаные диаметром,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957</w:t>
            </w:r>
          </w:p>
        </w:tc>
      </w:tr>
      <w:tr w:rsidR="00A30F0A" w:rsidRPr="00A30F0A" w:rsidTr="007446B5">
        <w:trPr>
          <w:trHeight w:val="225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Технические условия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ТУ3183-136-07518941-2006</w:t>
            </w: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Тип оси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специальная</w:t>
            </w:r>
          </w:p>
        </w:tc>
      </w:tr>
      <w:tr w:rsidR="00A30F0A" w:rsidRPr="00A30F0A" w:rsidTr="007446B5">
        <w:trPr>
          <w:trHeight w:val="170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Модель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18-194-1</w:t>
            </w: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Расчетный коэффициент 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38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Изготовитель</w:t>
            </w:r>
          </w:p>
        </w:tc>
        <w:tc>
          <w:tcPr>
            <w:tcW w:w="2534" w:type="dxa"/>
            <w:tcBorders>
              <w:left w:val="nil"/>
            </w:tcBorders>
          </w:tcPr>
          <w:p w:rsidR="00A30F0A" w:rsidRPr="00A30F0A" w:rsidRDefault="007446B5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7446B5">
              <w:rPr>
                <w:b/>
                <w:bCs/>
                <w:i/>
                <w:iCs/>
                <w:sz w:val="16"/>
                <w:szCs w:val="16"/>
              </w:rPr>
              <w:t>ОАО "</w:t>
            </w:r>
            <w:proofErr w:type="spell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НП</w:t>
            </w:r>
            <w:proofErr w:type="gram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К"</w:t>
            </w:r>
            <w:proofErr w:type="gramEnd"/>
            <w:r w:rsidRPr="007446B5">
              <w:rPr>
                <w:b/>
                <w:bCs/>
                <w:i/>
                <w:iCs/>
                <w:sz w:val="16"/>
                <w:szCs w:val="16"/>
              </w:rPr>
              <w:t>Уралвагонзавод</w:t>
            </w:r>
            <w:proofErr w:type="spellEnd"/>
            <w:r w:rsidRPr="007446B5">
              <w:rPr>
                <w:b/>
                <w:bCs/>
                <w:i/>
                <w:iCs/>
                <w:sz w:val="16"/>
                <w:szCs w:val="16"/>
              </w:rPr>
              <w:t>"</w:t>
            </w: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относительного трения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07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Максимальная осевая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рессорного подвешивания 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70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нагрузка,  к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Н(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тс)</w:t>
            </w:r>
          </w:p>
        </w:tc>
        <w:tc>
          <w:tcPr>
            <w:tcW w:w="253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245(25)</w:t>
            </w: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под массой брутто вагона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0,069</w:t>
            </w:r>
          </w:p>
        </w:tc>
      </w:tr>
      <w:tr w:rsidR="00A30F0A" w:rsidRPr="00A30F0A" w:rsidTr="007446B5">
        <w:trPr>
          <w:trHeight w:val="227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Ширина рельсовой колеи,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1520</w:t>
            </w: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под тарой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0,108</w:t>
            </w:r>
          </w:p>
        </w:tc>
      </w:tr>
      <w:tr w:rsidR="00A30F0A" w:rsidRPr="00A30F0A" w:rsidTr="007446B5">
        <w:trPr>
          <w:trHeight w:val="169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Статический прогиб</w:t>
            </w:r>
          </w:p>
        </w:tc>
        <w:tc>
          <w:tcPr>
            <w:tcW w:w="253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Гибкость рессорного подвешивания,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/МН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0,134</w:t>
            </w:r>
          </w:p>
        </w:tc>
      </w:tr>
      <w:tr w:rsidR="00A30F0A" w:rsidRPr="00A30F0A" w:rsidTr="007446B5">
        <w:trPr>
          <w:trHeight w:val="170"/>
          <w:jc w:val="center"/>
        </w:trPr>
        <w:tc>
          <w:tcPr>
            <w:tcW w:w="2742" w:type="dxa"/>
          </w:tcPr>
          <w:p w:rsidR="00A30F0A" w:rsidRPr="00A30F0A" w:rsidRDefault="0087565F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рессорного подвешивания</w:t>
            </w:r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,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Высота опорной поверхности подпятника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95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</w:p>
        </w:tc>
        <w:tc>
          <w:tcPr>
            <w:tcW w:w="253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4,82</w:t>
            </w: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от головки рельса,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818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object w:dxaOrig="300" w:dyaOrig="360">
                <v:shape id="_x0000_i1030" type="#_x0000_t75" style="width:15.05pt;height:18.2pt" o:ole="">
                  <v:imagedata r:id="rId19" o:title=""/>
                </v:shape>
                <o:OLEObject Type="Embed" ProgID="Equation.3" ShapeID="_x0000_i1030" DrawAspect="Content" ObjectID="_1457265492" r:id="rId20"/>
              </w:object>
            </w:r>
          </w:p>
        </w:tc>
      </w:tr>
      <w:tr w:rsidR="00A30F0A" w:rsidRPr="00A30F0A" w:rsidTr="007446B5">
        <w:trPr>
          <w:trHeight w:val="271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/ч</w:t>
            </w:r>
          </w:p>
        </w:tc>
        <w:tc>
          <w:tcPr>
            <w:tcW w:w="253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3440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Год постановки на серийное производство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2007</w:t>
            </w:r>
          </w:p>
        </w:tc>
      </w:tr>
      <w:tr w:rsidR="00A30F0A" w:rsidRPr="00A30F0A" w:rsidTr="007446B5">
        <w:trPr>
          <w:trHeight w:val="185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3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40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:rsidR="00A30F0A" w:rsidRDefault="00A30F0A">
      <w:pPr>
        <w:jc w:val="center"/>
      </w:pPr>
    </w:p>
    <w:p w:rsidR="00CE6965" w:rsidRDefault="007C1F56" w:rsidP="00CE696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column"/>
      </w:r>
    </w:p>
    <w:p w:rsidR="00CE6965" w:rsidRPr="00BA51D5" w:rsidRDefault="00CE6965" w:rsidP="00CE6965">
      <w:pPr>
        <w:jc w:val="center"/>
        <w:rPr>
          <w:b/>
          <w:i/>
          <w:sz w:val="32"/>
          <w:szCs w:val="32"/>
        </w:rPr>
      </w:pPr>
      <w:r w:rsidRPr="00BA51D5">
        <w:rPr>
          <w:b/>
          <w:i/>
          <w:sz w:val="32"/>
          <w:szCs w:val="32"/>
        </w:rPr>
        <w:t>Тележка, модель 18-</w:t>
      </w:r>
      <w:r w:rsidR="00AE2D36">
        <w:rPr>
          <w:b/>
          <w:i/>
          <w:sz w:val="32"/>
          <w:szCs w:val="32"/>
        </w:rPr>
        <w:t>477</w:t>
      </w:r>
      <w:r w:rsidRPr="00BA51D5">
        <w:rPr>
          <w:b/>
          <w:i/>
          <w:sz w:val="32"/>
          <w:szCs w:val="32"/>
        </w:rPr>
        <w:t>, двухосная</w:t>
      </w:r>
    </w:p>
    <w:p w:rsidR="00A30F0A" w:rsidRDefault="00CE6965" w:rsidP="00CE6965">
      <w:pPr>
        <w:jc w:val="center"/>
      </w:pPr>
      <w:r w:rsidRPr="00BA51D5">
        <w:rPr>
          <w:b/>
          <w:i/>
          <w:sz w:val="32"/>
          <w:szCs w:val="32"/>
        </w:rPr>
        <w:t>с центральным рессорным подвешиванием</w:t>
      </w:r>
    </w:p>
    <w:p w:rsidR="00A30F0A" w:rsidRDefault="00A30F0A">
      <w:pPr>
        <w:jc w:val="center"/>
      </w:pPr>
    </w:p>
    <w:p w:rsidR="00CE6965" w:rsidRDefault="00CE6965">
      <w:pPr>
        <w:jc w:val="center"/>
      </w:pPr>
    </w:p>
    <w:p w:rsidR="0076065B" w:rsidRDefault="0076065B">
      <w:pPr>
        <w:jc w:val="center"/>
      </w:pPr>
    </w:p>
    <w:p w:rsidR="0076065B" w:rsidRDefault="0076065B">
      <w:pPr>
        <w:jc w:val="center"/>
      </w:pPr>
    </w:p>
    <w:p w:rsidR="00CE6965" w:rsidRDefault="00CE6965">
      <w:pPr>
        <w:jc w:val="center"/>
      </w:pPr>
    </w:p>
    <w:p w:rsidR="00A30F0A" w:rsidRDefault="00815381">
      <w:pPr>
        <w:jc w:val="center"/>
      </w:pPr>
      <w:r>
        <w:rPr>
          <w:noProof/>
        </w:rPr>
        <w:drawing>
          <wp:inline distT="0" distB="0" distL="0" distR="0">
            <wp:extent cx="5381625" cy="2257425"/>
            <wp:effectExtent l="19050" t="0" r="9525" b="0"/>
            <wp:docPr id="13" name="Рисунок 13" descr="18-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-4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Default="00A30F0A">
      <w:pPr>
        <w:jc w:val="center"/>
      </w:pPr>
    </w:p>
    <w:p w:rsidR="00CE6965" w:rsidRDefault="00CE6965">
      <w:pPr>
        <w:jc w:val="center"/>
      </w:pPr>
    </w:p>
    <w:p w:rsidR="00CE6965" w:rsidRDefault="00CE6965">
      <w:pPr>
        <w:jc w:val="center"/>
      </w:pPr>
    </w:p>
    <w:p w:rsidR="0076065B" w:rsidRDefault="0076065B">
      <w:pPr>
        <w:jc w:val="center"/>
      </w:pPr>
    </w:p>
    <w:p w:rsidR="00CE6965" w:rsidRPr="002C07E8" w:rsidRDefault="00CE6965" w:rsidP="00CE6965">
      <w:pPr>
        <w:ind w:left="-360"/>
        <w:jc w:val="center"/>
        <w:rPr>
          <w:i/>
          <w:sz w:val="28"/>
          <w:szCs w:val="28"/>
        </w:rPr>
      </w:pPr>
      <w:r w:rsidRPr="00BA51D5">
        <w:rPr>
          <w:b/>
          <w:i/>
        </w:rPr>
        <w:t>Назначение: для подкатки под грузовые вагоны с повышенной осевой нагрузкой</w:t>
      </w:r>
    </w:p>
    <w:p w:rsidR="00CE6965" w:rsidRPr="005B480D" w:rsidRDefault="00CE6965" w:rsidP="00CE6965">
      <w:pPr>
        <w:rPr>
          <w:i/>
          <w:sz w:val="28"/>
          <w:szCs w:val="28"/>
        </w:rPr>
      </w:pPr>
    </w:p>
    <w:tbl>
      <w:tblPr>
        <w:tblW w:w="7444" w:type="dxa"/>
        <w:jc w:val="center"/>
        <w:tblInd w:w="-1988" w:type="dxa"/>
        <w:tblLook w:val="01E0" w:firstRow="1" w:lastRow="1" w:firstColumn="1" w:lastColumn="1" w:noHBand="0" w:noVBand="0"/>
      </w:tblPr>
      <w:tblGrid>
        <w:gridCol w:w="5095"/>
        <w:gridCol w:w="2349"/>
      </w:tblGrid>
      <w:tr w:rsidR="0076065B" w:rsidRPr="00A30F0A" w:rsidTr="00D05AEA">
        <w:trPr>
          <w:trHeight w:val="86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Номер проекта</w:t>
            </w:r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477.30.000</w:t>
            </w:r>
          </w:p>
        </w:tc>
      </w:tr>
      <w:tr w:rsidR="0076065B" w:rsidRPr="00A30F0A" w:rsidTr="00D05AEA">
        <w:trPr>
          <w:trHeight w:val="225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Технические условия</w:t>
            </w:r>
          </w:p>
        </w:tc>
        <w:tc>
          <w:tcPr>
            <w:tcW w:w="2349" w:type="dxa"/>
          </w:tcPr>
          <w:p w:rsidR="0076065B" w:rsidRPr="00A30F0A" w:rsidRDefault="0076065B" w:rsidP="00CE6965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ТУ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24.05.341-83</w:t>
            </w:r>
          </w:p>
        </w:tc>
      </w:tr>
      <w:tr w:rsidR="0076065B" w:rsidRPr="00A30F0A" w:rsidTr="00D05AEA">
        <w:trPr>
          <w:trHeight w:val="170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Модель</w:t>
            </w:r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18-477</w:t>
            </w:r>
          </w:p>
        </w:tc>
      </w:tr>
      <w:tr w:rsidR="0076065B" w:rsidRPr="00A30F0A" w:rsidTr="00D05AEA">
        <w:trPr>
          <w:trHeight w:val="138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Изготовитель</w:t>
            </w:r>
          </w:p>
        </w:tc>
        <w:tc>
          <w:tcPr>
            <w:tcW w:w="2349" w:type="dxa"/>
          </w:tcPr>
          <w:p w:rsidR="0076065B" w:rsidRPr="00A30F0A" w:rsidRDefault="0076065B" w:rsidP="00CE6965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ДВЗ </w:t>
            </w: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им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.г</w:t>
            </w:r>
            <w:proofErr w:type="gramEnd"/>
            <w:r>
              <w:rPr>
                <w:b/>
                <w:bCs/>
                <w:i/>
                <w:iCs/>
                <w:sz w:val="16"/>
                <w:szCs w:val="16"/>
              </w:rPr>
              <w:t>азеты</w:t>
            </w:r>
            <w:proofErr w:type="spellEnd"/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«П</w:t>
            </w:r>
            <w:r>
              <w:rPr>
                <w:b/>
                <w:bCs/>
                <w:i/>
                <w:iCs/>
                <w:sz w:val="16"/>
                <w:szCs w:val="16"/>
              </w:rPr>
              <w:t>равда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t>»</w:t>
            </w:r>
          </w:p>
        </w:tc>
      </w:tr>
      <w:tr w:rsidR="0076065B" w:rsidRPr="00A30F0A" w:rsidTr="00D05AEA">
        <w:trPr>
          <w:trHeight w:val="107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5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t>,</w:t>
            </w:r>
            <w:r>
              <w:rPr>
                <w:b/>
                <w:bCs/>
                <w:i/>
                <w:iCs/>
                <w:sz w:val="16"/>
                <w:szCs w:val="16"/>
              </w:rPr>
              <w:t>9</w:t>
            </w:r>
          </w:p>
        </w:tc>
      </w:tr>
      <w:tr w:rsidR="0076065B" w:rsidRPr="00A30F0A" w:rsidTr="00D05AEA">
        <w:trPr>
          <w:trHeight w:val="170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База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,м</w:t>
            </w:r>
            <w:proofErr w:type="gramEnd"/>
            <w:r>
              <w:rPr>
                <w:b/>
                <w:bCs/>
                <w:i/>
                <w:iCs/>
                <w:sz w:val="16"/>
                <w:szCs w:val="16"/>
              </w:rPr>
              <w:t>м</w:t>
            </w:r>
            <w:proofErr w:type="spellEnd"/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1850</w:t>
            </w:r>
          </w:p>
        </w:tc>
      </w:tr>
      <w:tr w:rsidR="0076065B" w:rsidRPr="00A30F0A" w:rsidTr="00D05AEA">
        <w:trPr>
          <w:trHeight w:val="227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Статический прогиб,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42,5</w:t>
            </w:r>
          </w:p>
        </w:tc>
      </w:tr>
      <w:tr w:rsidR="0076065B" w:rsidRPr="00A30F0A" w:rsidTr="00D05AEA">
        <w:trPr>
          <w:trHeight w:val="169"/>
          <w:jc w:val="center"/>
        </w:trPr>
        <w:tc>
          <w:tcPr>
            <w:tcW w:w="5095" w:type="dxa"/>
          </w:tcPr>
          <w:p w:rsidR="0076065B" w:rsidRPr="0076065B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Гибкость,  </w:t>
            </w:r>
            <w:proofErr w:type="gramStart"/>
            <w:r>
              <w:rPr>
                <w:b/>
                <w:bCs/>
                <w:i/>
                <w:iCs/>
                <w:sz w:val="16"/>
                <w:szCs w:val="16"/>
              </w:rPr>
              <w:t>м</w:t>
            </w:r>
            <w:proofErr w:type="gramEnd"/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/</w:t>
            </w:r>
            <w:r>
              <w:rPr>
                <w:b/>
                <w:bCs/>
                <w:i/>
                <w:iCs/>
                <w:sz w:val="16"/>
                <w:szCs w:val="16"/>
              </w:rPr>
              <w:t>мН</w:t>
            </w:r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0,13</w:t>
            </w:r>
          </w:p>
        </w:tc>
      </w:tr>
      <w:tr w:rsidR="0076065B" w:rsidRPr="00A30F0A" w:rsidTr="00D05AEA">
        <w:trPr>
          <w:trHeight w:val="170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Колеса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цельнокатаные диаметром,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950</w:t>
            </w:r>
          </w:p>
        </w:tc>
      </w:tr>
      <w:tr w:rsidR="0076065B" w:rsidRPr="00A30F0A" w:rsidTr="00D05AEA">
        <w:trPr>
          <w:trHeight w:val="95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Высота опорной поверхности подпятника от головки рельса,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49" w:type="dxa"/>
          </w:tcPr>
          <w:p w:rsidR="0076065B" w:rsidRPr="00A30F0A" w:rsidRDefault="0076065B" w:rsidP="0076065B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7</w:t>
            </w:r>
            <w:r w:rsidRPr="00A30F0A">
              <w:rPr>
                <w:b/>
                <w:bCs/>
                <w:i/>
                <w:iCs/>
                <w:sz w:val="16"/>
                <w:szCs w:val="16"/>
              </w:rPr>
              <w:t>88</w:t>
            </w:r>
            <w:r w:rsidRPr="0076065B">
              <w:rPr>
                <w:b/>
                <w:bCs/>
                <w:i/>
                <w:iCs/>
                <w:position w:val="-12"/>
                <w:sz w:val="16"/>
                <w:szCs w:val="16"/>
              </w:rPr>
              <w:object w:dxaOrig="300" w:dyaOrig="380">
                <v:shape id="_x0000_i1031" type="#_x0000_t75" style="width:15.05pt;height:19pt" o:ole="">
                  <v:imagedata r:id="rId22" o:title=""/>
                </v:shape>
                <o:OLEObject Type="Embed" ProgID="Equation.3" ShapeID="_x0000_i1031" DrawAspect="Content" ObjectID="_1457265493" r:id="rId23"/>
              </w:object>
            </w:r>
          </w:p>
        </w:tc>
      </w:tr>
      <w:tr w:rsidR="0076065B" w:rsidRPr="00A30F0A" w:rsidTr="00D05AEA">
        <w:trPr>
          <w:trHeight w:val="271"/>
          <w:jc w:val="center"/>
        </w:trPr>
        <w:tc>
          <w:tcPr>
            <w:tcW w:w="5095" w:type="dxa"/>
          </w:tcPr>
          <w:p w:rsidR="0076065B" w:rsidRPr="00A30F0A" w:rsidRDefault="0076065B" w:rsidP="007B4F51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/ч</w:t>
            </w:r>
          </w:p>
        </w:tc>
        <w:tc>
          <w:tcPr>
            <w:tcW w:w="2349" w:type="dxa"/>
          </w:tcPr>
          <w:p w:rsidR="0076065B" w:rsidRPr="00A30F0A" w:rsidRDefault="0076065B" w:rsidP="007B4F51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</w:tr>
    </w:tbl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CE6965" w:rsidP="00A30F0A">
      <w:pPr>
        <w:jc w:val="center"/>
        <w:rPr>
          <w:b/>
          <w:i/>
          <w:sz w:val="32"/>
        </w:rPr>
      </w:pPr>
    </w:p>
    <w:p w:rsidR="00CE6965" w:rsidRDefault="007C1F56" w:rsidP="00A30F0A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CE6965" w:rsidRDefault="00CE6965" w:rsidP="00A30F0A">
      <w:pPr>
        <w:jc w:val="center"/>
        <w:rPr>
          <w:b/>
          <w:i/>
          <w:sz w:val="32"/>
        </w:rPr>
      </w:pPr>
    </w:p>
    <w:p w:rsidR="00A30F0A" w:rsidRPr="004E4261" w:rsidRDefault="00A30F0A" w:rsidP="00A30F0A">
      <w:pPr>
        <w:jc w:val="center"/>
        <w:rPr>
          <w:b/>
          <w:i/>
          <w:sz w:val="32"/>
        </w:rPr>
      </w:pPr>
      <w:r w:rsidRPr="004E4261">
        <w:rPr>
          <w:b/>
          <w:i/>
          <w:sz w:val="32"/>
        </w:rPr>
        <w:t>Тележка, модель 18-522, трехосная тележка с цент</w:t>
      </w:r>
      <w:r w:rsidR="00D05AEA">
        <w:rPr>
          <w:b/>
          <w:i/>
          <w:sz w:val="32"/>
        </w:rPr>
        <w:t>ральным рессорным подвешиванием</w:t>
      </w:r>
    </w:p>
    <w:p w:rsidR="00A30F0A" w:rsidRDefault="00A30F0A" w:rsidP="00A30F0A">
      <w:pPr>
        <w:jc w:val="center"/>
      </w:pPr>
    </w:p>
    <w:bookmarkStart w:id="4" w:name="_944912021"/>
    <w:bookmarkEnd w:id="4"/>
    <w:p w:rsidR="00A30F0A" w:rsidRDefault="00317C75" w:rsidP="00A30F0A">
      <w:pPr>
        <w:jc w:val="center"/>
      </w:pPr>
      <w:r>
        <w:fldChar w:fldCharType="begin"/>
      </w:r>
      <w:r w:rsidR="00E925B6">
        <w:instrText xml:space="preserve"> LINK PhotoFinish "C:\\PHOTO\\РИС260.PCX" "" \a \p </w:instrText>
      </w:r>
      <w:r>
        <w:fldChar w:fldCharType="separate"/>
      </w:r>
      <w:r w:rsidR="00D105EE">
        <w:object w:dxaOrig="8403" w:dyaOrig="8862">
          <v:shape id="_x0000_i1032" type="#_x0000_t75" style="width:420.15pt;height:443.1pt">
            <v:imagedata r:id="rId24" o:title="" cropbottom="1136f" cropright="4255f"/>
          </v:shape>
        </w:object>
      </w:r>
      <w:r>
        <w:fldChar w:fldCharType="end"/>
      </w:r>
    </w:p>
    <w:p w:rsidR="00A30F0A" w:rsidRPr="004E4261" w:rsidRDefault="00A30F0A" w:rsidP="00A30F0A">
      <w:pPr>
        <w:jc w:val="center"/>
        <w:rPr>
          <w:b/>
          <w:i/>
        </w:rPr>
      </w:pPr>
      <w:r w:rsidRPr="004E4261">
        <w:rPr>
          <w:b/>
          <w:i/>
        </w:rPr>
        <w:t>Назначение: для подкатки под вагоны-самосвалы</w:t>
      </w:r>
    </w:p>
    <w:p w:rsidR="00A30F0A" w:rsidRDefault="00A30F0A" w:rsidP="00A30F0A">
      <w:pPr>
        <w:jc w:val="center"/>
      </w:pPr>
    </w:p>
    <w:tbl>
      <w:tblPr>
        <w:tblW w:w="0" w:type="auto"/>
        <w:jc w:val="center"/>
        <w:tblInd w:w="-177" w:type="dxa"/>
        <w:tblLayout w:type="fixed"/>
        <w:tblLook w:val="0000" w:firstRow="0" w:lastRow="0" w:firstColumn="0" w:lastColumn="0" w:noHBand="0" w:noVBand="0"/>
      </w:tblPr>
      <w:tblGrid>
        <w:gridCol w:w="2695"/>
        <w:gridCol w:w="1454"/>
        <w:gridCol w:w="3223"/>
        <w:gridCol w:w="1324"/>
      </w:tblGrid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522.00.000-6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Гибкость рессорного комплекта, </w:t>
            </w:r>
            <w:proofErr w:type="gramStart"/>
            <w:r w:rsidRPr="004E4261">
              <w:rPr>
                <w:b/>
                <w:i/>
                <w:sz w:val="16"/>
              </w:rPr>
              <w:t>м</w:t>
            </w:r>
            <w:proofErr w:type="gramEnd"/>
            <w:r w:rsidRPr="004E4261">
              <w:rPr>
                <w:b/>
                <w:i/>
                <w:sz w:val="16"/>
              </w:rPr>
              <w:t>/МН</w:t>
            </w: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0,0445</w:t>
            </w: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-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4E4261">
              <w:rPr>
                <w:b/>
                <w:i/>
                <w:sz w:val="16"/>
              </w:rPr>
              <w:t>км</w:t>
            </w:r>
            <w:proofErr w:type="gramEnd"/>
            <w:r w:rsidRPr="004E4261">
              <w:rPr>
                <w:b/>
                <w:i/>
                <w:sz w:val="16"/>
              </w:rPr>
              <w:t>/ч</w:t>
            </w: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80</w:t>
            </w: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Модель</w:t>
            </w:r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18-522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ind w:right="-108"/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Колеса </w:t>
            </w:r>
            <w:proofErr w:type="spellStart"/>
            <w:r w:rsidRPr="004E4261">
              <w:rPr>
                <w:b/>
                <w:i/>
                <w:sz w:val="16"/>
              </w:rPr>
              <w:t>цельнокатанные</w:t>
            </w:r>
            <w:proofErr w:type="spellEnd"/>
            <w:r w:rsidRPr="004E4261">
              <w:rPr>
                <w:b/>
                <w:i/>
                <w:sz w:val="16"/>
              </w:rPr>
              <w:t xml:space="preserve"> диаметром, </w:t>
            </w:r>
            <w:proofErr w:type="gramStart"/>
            <w:r w:rsidRPr="004E4261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957</w:t>
            </w: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454" w:type="dxa"/>
          </w:tcPr>
          <w:p w:rsidR="00A30F0A" w:rsidRPr="004E4261" w:rsidRDefault="00A30F0A" w:rsidP="00D05AEA">
            <w:pPr>
              <w:ind w:right="-108"/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ГПО </w:t>
            </w:r>
            <w:r w:rsidRPr="004E4261">
              <w:rPr>
                <w:b/>
                <w:i/>
                <w:sz w:val="16"/>
              </w:rPr>
              <w:sym w:font="Symbol" w:char="F0B2"/>
            </w:r>
            <w:r w:rsidRPr="004E4261">
              <w:rPr>
                <w:b/>
                <w:i/>
                <w:sz w:val="16"/>
              </w:rPr>
              <w:t>УВЗ</w:t>
            </w:r>
            <w:r w:rsidRPr="004E4261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Тип оси</w:t>
            </w: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РУ</w:t>
            </w:r>
            <w:proofErr w:type="gramStart"/>
            <w:r w:rsidRPr="004E4261">
              <w:rPr>
                <w:b/>
                <w:i/>
                <w:sz w:val="16"/>
              </w:rPr>
              <w:t>1</w:t>
            </w:r>
            <w:proofErr w:type="gramEnd"/>
            <w:r w:rsidRPr="004E4261">
              <w:rPr>
                <w:b/>
                <w:i/>
                <w:sz w:val="16"/>
              </w:rPr>
              <w:t>; РУ1Ш</w:t>
            </w: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4E4261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9,6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Высота опорной поверхности </w:t>
            </w:r>
            <w:proofErr w:type="spellStart"/>
            <w:r w:rsidRPr="004E4261">
              <w:rPr>
                <w:b/>
                <w:i/>
                <w:sz w:val="16"/>
              </w:rPr>
              <w:t>подпят</w:t>
            </w:r>
            <w:proofErr w:type="spellEnd"/>
            <w:r w:rsidRPr="004E4261">
              <w:rPr>
                <w:b/>
                <w:i/>
                <w:sz w:val="16"/>
              </w:rPr>
              <w:t>-</w:t>
            </w: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База, </w:t>
            </w:r>
            <w:proofErr w:type="gramStart"/>
            <w:r w:rsidRPr="004E4261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3400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proofErr w:type="spellStart"/>
            <w:r w:rsidRPr="004E4261">
              <w:rPr>
                <w:b/>
                <w:i/>
                <w:sz w:val="16"/>
              </w:rPr>
              <w:t>ника</w:t>
            </w:r>
            <w:proofErr w:type="spellEnd"/>
            <w:r w:rsidRPr="004E4261">
              <w:rPr>
                <w:b/>
                <w:i/>
                <w:sz w:val="16"/>
              </w:rPr>
              <w:t xml:space="preserve"> от головки рельса, </w:t>
            </w:r>
            <w:proofErr w:type="gramStart"/>
            <w:r w:rsidRPr="004E4261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824</w:t>
            </w: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4E4261">
              <w:rPr>
                <w:b/>
                <w:i/>
                <w:sz w:val="16"/>
              </w:rPr>
              <w:t>рессорного</w:t>
            </w:r>
            <w:proofErr w:type="gramEnd"/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</w:tr>
      <w:tr w:rsidR="00A30F0A" w:rsidRPr="004E4261" w:rsidTr="00193393">
        <w:trPr>
          <w:jc w:val="center"/>
        </w:trPr>
        <w:tc>
          <w:tcPr>
            <w:tcW w:w="2695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 xml:space="preserve">комплекта, </w:t>
            </w:r>
            <w:proofErr w:type="gramStart"/>
            <w:r w:rsidRPr="004E4261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5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  <w:r w:rsidRPr="004E4261">
              <w:rPr>
                <w:b/>
                <w:i/>
                <w:sz w:val="16"/>
              </w:rPr>
              <w:t>52</w:t>
            </w:r>
          </w:p>
        </w:tc>
        <w:tc>
          <w:tcPr>
            <w:tcW w:w="3223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  <w:tc>
          <w:tcPr>
            <w:tcW w:w="1324" w:type="dxa"/>
          </w:tcPr>
          <w:p w:rsidR="00A30F0A" w:rsidRPr="004E4261" w:rsidRDefault="00A30F0A" w:rsidP="00193393">
            <w:pPr>
              <w:rPr>
                <w:b/>
                <w:i/>
                <w:sz w:val="16"/>
              </w:rPr>
            </w:pPr>
          </w:p>
        </w:tc>
      </w:tr>
    </w:tbl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7C1F56">
      <w:pPr>
        <w:jc w:val="center"/>
      </w:pPr>
      <w:r>
        <w:br w:type="column"/>
      </w: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Pr="00FD3E5D" w:rsidRDefault="00A30F0A" w:rsidP="00A30F0A">
      <w:pPr>
        <w:jc w:val="center"/>
        <w:rPr>
          <w:b/>
          <w:i/>
          <w:sz w:val="28"/>
          <w:szCs w:val="28"/>
        </w:rPr>
      </w:pPr>
      <w:r w:rsidRPr="00FD3E5D">
        <w:rPr>
          <w:b/>
          <w:i/>
          <w:sz w:val="28"/>
          <w:szCs w:val="28"/>
        </w:rPr>
        <w:t>Тележка трехосная, модель 18-522А</w:t>
      </w:r>
    </w:p>
    <w:p w:rsidR="00A30F0A" w:rsidRPr="00DB243E" w:rsidRDefault="00D105EE" w:rsidP="00A30F0A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8" type="#_x0000_t75" style="position:absolute;left:0;text-align:left;margin-left:18pt;margin-top:28.9pt;width:414pt;height:173.1pt;z-index:251658240;visibility:visible;mso-wrap-edited:f">
            <v:imagedata r:id="rId25" o:title="" gain="2147483647f"/>
            <w10:wrap type="topAndBottom"/>
          </v:shape>
          <o:OLEObject Type="Embed" ProgID="Word.Picture.8" ShapeID="_x0000_s1028" DrawAspect="Content" ObjectID="_1457265498" r:id="rId26"/>
        </w:pict>
      </w:r>
    </w:p>
    <w:p w:rsidR="00A30F0A" w:rsidRPr="001A1E22" w:rsidRDefault="00D105EE" w:rsidP="00A30F0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75" style="position:absolute;margin-left:135pt;margin-top:192.8pt;width:207pt;height:183.4pt;z-index:251659264;visibility:visible;mso-wrap-edited:f">
            <v:imagedata r:id="rId27" o:title=""/>
            <w10:wrap type="topAndBottom"/>
          </v:shape>
          <o:OLEObject Type="Embed" ProgID="Word.Picture.8" ShapeID="_x0000_s1029" DrawAspect="Content" ObjectID="_1457265499" r:id="rId28"/>
        </w:pict>
      </w:r>
      <w:r w:rsidR="00A30F0A">
        <w:rPr>
          <w:sz w:val="28"/>
          <w:szCs w:val="28"/>
        </w:rPr>
        <w:t xml:space="preserve">                     </w:t>
      </w:r>
    </w:p>
    <w:p w:rsidR="00A30F0A" w:rsidRPr="00DB243E" w:rsidRDefault="00A30F0A" w:rsidP="00A30F0A">
      <w:pPr>
        <w:rPr>
          <w:sz w:val="28"/>
          <w:szCs w:val="28"/>
        </w:rPr>
      </w:pPr>
    </w:p>
    <w:p w:rsidR="00A30F0A" w:rsidRPr="00FD3E5D" w:rsidRDefault="00A30F0A" w:rsidP="00A30F0A">
      <w:pPr>
        <w:pStyle w:val="a7"/>
        <w:rPr>
          <w:b/>
          <w:i/>
          <w:sz w:val="20"/>
        </w:rPr>
      </w:pPr>
      <w:r w:rsidRPr="00FD3E5D">
        <w:rPr>
          <w:b/>
          <w:i/>
          <w:sz w:val="20"/>
        </w:rPr>
        <w:t>Назначение: для подкатки под струги – снегоочистители СС-1М и</w:t>
      </w:r>
    </w:p>
    <w:p w:rsidR="00A30F0A" w:rsidRPr="00FD3E5D" w:rsidRDefault="00D05AEA" w:rsidP="00A30F0A">
      <w:pPr>
        <w:ind w:left="-360"/>
        <w:jc w:val="center"/>
        <w:rPr>
          <w:b/>
          <w:i/>
        </w:rPr>
      </w:pPr>
      <w:proofErr w:type="spellStart"/>
      <w:r>
        <w:rPr>
          <w:b/>
          <w:i/>
        </w:rPr>
        <w:t>весоповерочные</w:t>
      </w:r>
      <w:proofErr w:type="spellEnd"/>
      <w:r>
        <w:rPr>
          <w:b/>
          <w:i/>
        </w:rPr>
        <w:t xml:space="preserve"> вагоны</w:t>
      </w:r>
    </w:p>
    <w:p w:rsidR="00A30F0A" w:rsidRPr="00FD3E5D" w:rsidRDefault="00A30F0A" w:rsidP="00A30F0A">
      <w:pPr>
        <w:rPr>
          <w:i/>
          <w:sz w:val="16"/>
          <w:szCs w:val="16"/>
        </w:rPr>
      </w:pPr>
    </w:p>
    <w:p w:rsidR="00A30F0A" w:rsidRPr="00FD3E5D" w:rsidRDefault="00A30F0A" w:rsidP="00A30F0A">
      <w:pPr>
        <w:rPr>
          <w:i/>
          <w:sz w:val="16"/>
          <w:szCs w:val="16"/>
        </w:rPr>
      </w:pPr>
    </w:p>
    <w:tbl>
      <w:tblPr>
        <w:tblW w:w="10064" w:type="dxa"/>
        <w:tblInd w:w="108" w:type="dxa"/>
        <w:tblLook w:val="01E0" w:firstRow="1" w:lastRow="1" w:firstColumn="1" w:lastColumn="1" w:noHBand="0" w:noVBand="0"/>
      </w:tblPr>
      <w:tblGrid>
        <w:gridCol w:w="2340"/>
        <w:gridCol w:w="2338"/>
        <w:gridCol w:w="3420"/>
        <w:gridCol w:w="1966"/>
      </w:tblGrid>
      <w:tr w:rsidR="00A30F0A" w:rsidRPr="00A30F0A" w:rsidTr="007446B5">
        <w:trPr>
          <w:trHeight w:val="203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Номер проекта</w:t>
            </w:r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/ч</w:t>
            </w:r>
          </w:p>
        </w:tc>
        <w:tc>
          <w:tcPr>
            <w:tcW w:w="1966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</w:tr>
      <w:tr w:rsidR="00A30F0A" w:rsidRPr="00A30F0A" w:rsidTr="007446B5">
        <w:trPr>
          <w:trHeight w:val="160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Технические условия</w:t>
            </w:r>
          </w:p>
        </w:tc>
        <w:tc>
          <w:tcPr>
            <w:tcW w:w="2338" w:type="dxa"/>
            <w:tcBorders>
              <w:left w:val="nil"/>
            </w:tcBorders>
          </w:tcPr>
          <w:p w:rsidR="00A30F0A" w:rsidRPr="00E31176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E31176">
              <w:rPr>
                <w:b/>
                <w:bCs/>
                <w:i/>
                <w:iCs/>
                <w:sz w:val="16"/>
                <w:szCs w:val="16"/>
              </w:rPr>
              <w:t>ТУ 3183-021-07518941-96</w:t>
            </w:r>
          </w:p>
        </w:tc>
        <w:tc>
          <w:tcPr>
            <w:tcW w:w="342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Колеса цельнокатаные диаметром,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966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957</w:t>
            </w:r>
          </w:p>
        </w:tc>
      </w:tr>
      <w:tr w:rsidR="00A30F0A" w:rsidRPr="00A30F0A" w:rsidTr="007446B5">
        <w:trPr>
          <w:trHeight w:val="105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Модель</w:t>
            </w:r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pacing w:val="-20"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18-522А</w:t>
            </w: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Тип оси</w:t>
            </w:r>
          </w:p>
        </w:tc>
        <w:tc>
          <w:tcPr>
            <w:tcW w:w="1966" w:type="dxa"/>
          </w:tcPr>
          <w:p w:rsidR="00A30F0A" w:rsidRPr="00E31176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E31176">
              <w:rPr>
                <w:b/>
                <w:bCs/>
                <w:i/>
                <w:iCs/>
                <w:sz w:val="16"/>
                <w:szCs w:val="16"/>
              </w:rPr>
              <w:t>РУ1Ш   ГОСТ 22780-93</w:t>
            </w:r>
          </w:p>
        </w:tc>
      </w:tr>
      <w:tr w:rsidR="00A30F0A" w:rsidRPr="00A30F0A" w:rsidTr="007446B5">
        <w:trPr>
          <w:trHeight w:val="170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Изготовитель</w:t>
            </w:r>
          </w:p>
        </w:tc>
        <w:tc>
          <w:tcPr>
            <w:tcW w:w="2338" w:type="dxa"/>
            <w:tcBorders>
              <w:left w:val="nil"/>
            </w:tcBorders>
          </w:tcPr>
          <w:p w:rsidR="00A30F0A" w:rsidRPr="00A30F0A" w:rsidRDefault="007446B5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446B5">
              <w:rPr>
                <w:b/>
                <w:bCs/>
                <w:i/>
                <w:iCs/>
                <w:sz w:val="16"/>
                <w:szCs w:val="16"/>
              </w:rPr>
              <w:t>ОАО "</w:t>
            </w:r>
            <w:proofErr w:type="spell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НП</w:t>
            </w:r>
            <w:proofErr w:type="gramStart"/>
            <w:r w:rsidRPr="007446B5">
              <w:rPr>
                <w:b/>
                <w:bCs/>
                <w:i/>
                <w:iCs/>
                <w:sz w:val="16"/>
                <w:szCs w:val="16"/>
              </w:rPr>
              <w:t>К"</w:t>
            </w:r>
            <w:proofErr w:type="gramEnd"/>
            <w:r w:rsidRPr="007446B5">
              <w:rPr>
                <w:b/>
                <w:bCs/>
                <w:i/>
                <w:iCs/>
                <w:sz w:val="16"/>
                <w:szCs w:val="16"/>
              </w:rPr>
              <w:t>Уралвагонзавод</w:t>
            </w:r>
            <w:proofErr w:type="spellEnd"/>
            <w:r w:rsidRPr="007446B5">
              <w:rPr>
                <w:b/>
                <w:bCs/>
                <w:i/>
                <w:iCs/>
                <w:sz w:val="16"/>
                <w:szCs w:val="16"/>
              </w:rPr>
              <w:t>"</w:t>
            </w:r>
          </w:p>
        </w:tc>
        <w:tc>
          <w:tcPr>
            <w:tcW w:w="342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Расчетный коэффициент</w:t>
            </w:r>
          </w:p>
        </w:tc>
        <w:tc>
          <w:tcPr>
            <w:tcW w:w="1966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pacing w:val="-20"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70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Максимальная статическая</w:t>
            </w:r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относительного трения</w:t>
            </w:r>
          </w:p>
        </w:tc>
        <w:tc>
          <w:tcPr>
            <w:tcW w:w="1966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210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нагрузка от колесной пары</w:t>
            </w:r>
          </w:p>
        </w:tc>
        <w:tc>
          <w:tcPr>
            <w:tcW w:w="2338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216(22)</w:t>
            </w:r>
          </w:p>
        </w:tc>
        <w:tc>
          <w:tcPr>
            <w:tcW w:w="342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фрикционных гасителей</w:t>
            </w:r>
          </w:p>
        </w:tc>
        <w:tc>
          <w:tcPr>
            <w:tcW w:w="1966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0,13</w:t>
            </w:r>
          </w:p>
        </w:tc>
      </w:tr>
      <w:tr w:rsidR="00A30F0A" w:rsidRPr="00A30F0A" w:rsidTr="007446B5">
        <w:trPr>
          <w:trHeight w:val="140"/>
        </w:trPr>
        <w:tc>
          <w:tcPr>
            <w:tcW w:w="2340" w:type="dxa"/>
          </w:tcPr>
          <w:p w:rsidR="00A30F0A" w:rsidRPr="00A30F0A" w:rsidRDefault="0087565F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на рельсы </w:t>
            </w:r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к</w:t>
            </w:r>
            <w:proofErr w:type="gramStart"/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Н(</w:t>
            </w:r>
            <w:proofErr w:type="gramEnd"/>
            <w:r w:rsidR="00A30F0A" w:rsidRPr="00A30F0A">
              <w:rPr>
                <w:b/>
                <w:bCs/>
                <w:i/>
                <w:iCs/>
                <w:sz w:val="16"/>
                <w:szCs w:val="16"/>
              </w:rPr>
              <w:t>тс)</w:t>
            </w:r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1520</w:t>
            </w: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колебаний</w:t>
            </w:r>
          </w:p>
        </w:tc>
        <w:tc>
          <w:tcPr>
            <w:tcW w:w="1966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0,076</w:t>
            </w:r>
          </w:p>
        </w:tc>
      </w:tr>
      <w:tr w:rsidR="00A30F0A" w:rsidRPr="00A30F0A" w:rsidTr="007446B5">
        <w:trPr>
          <w:trHeight w:val="68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pacing w:val="-14"/>
                <w:sz w:val="16"/>
                <w:szCs w:val="16"/>
              </w:rPr>
              <w:t xml:space="preserve">Ширина рельсовой колеи, </w:t>
            </w:r>
            <w:proofErr w:type="gramStart"/>
            <w:r w:rsidRPr="00A30F0A">
              <w:rPr>
                <w:b/>
                <w:bCs/>
                <w:i/>
                <w:iCs/>
                <w:spacing w:val="-14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38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45</w:t>
            </w:r>
          </w:p>
        </w:tc>
        <w:tc>
          <w:tcPr>
            <w:tcW w:w="342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Гибкость рессорного подвешивания,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/МН</w:t>
            </w:r>
          </w:p>
        </w:tc>
        <w:tc>
          <w:tcPr>
            <w:tcW w:w="1966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80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pacing w:val="-14"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Статический прогиб</w:t>
            </w:r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9,64</w:t>
            </w: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Высота опорной поверхности подпятника</w:t>
            </w:r>
          </w:p>
        </w:tc>
        <w:tc>
          <w:tcPr>
            <w:tcW w:w="1966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824</w:t>
            </w:r>
            <w:r w:rsidRPr="00A30F0A">
              <w:rPr>
                <w:b/>
                <w:bCs/>
                <w:i/>
                <w:iCs/>
                <w:position w:val="-12"/>
                <w:sz w:val="16"/>
                <w:szCs w:val="16"/>
              </w:rPr>
              <w:object w:dxaOrig="300" w:dyaOrig="380">
                <v:shape id="_x0000_i1033" type="#_x0000_t75" style="width:15.05pt;height:19pt" o:ole="" o:bordertopcolor="this" o:borderleftcolor="this" o:borderbottomcolor="this" o:borderrightcolor="this">
                  <v:imagedata r:id="rId29" o:title=""/>
                </v:shape>
                <o:OLEObject Type="Embed" ProgID="Equation.3" ShapeID="_x0000_i1033" DrawAspect="Content" ObjectID="_1457265494" r:id="rId30"/>
              </w:object>
            </w:r>
          </w:p>
        </w:tc>
      </w:tr>
      <w:tr w:rsidR="00A30F0A" w:rsidRPr="00A30F0A" w:rsidTr="007446B5">
        <w:trPr>
          <w:trHeight w:val="186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87565F">
              <w:rPr>
                <w:b/>
                <w:bCs/>
                <w:i/>
                <w:iCs/>
                <w:spacing w:val="-12"/>
                <w:sz w:val="16"/>
                <w:szCs w:val="16"/>
              </w:rPr>
              <w:t>рессорного подвешивания</w:t>
            </w:r>
            <w:r w:rsidRPr="00A30F0A">
              <w:rPr>
                <w:b/>
                <w:bCs/>
                <w:i/>
                <w:iCs/>
                <w:spacing w:val="-12"/>
                <w:sz w:val="16"/>
                <w:szCs w:val="16"/>
              </w:rPr>
              <w:t>,</w:t>
            </w:r>
            <w:r w:rsidR="0087565F">
              <w:rPr>
                <w:b/>
                <w:bCs/>
                <w:i/>
                <w:iCs/>
                <w:spacing w:val="-12"/>
                <w:sz w:val="16"/>
                <w:szCs w:val="16"/>
              </w:rPr>
              <w:t xml:space="preserve"> </w:t>
            </w:r>
            <w:proofErr w:type="gramStart"/>
            <w:r w:rsidRPr="00A30F0A">
              <w:rPr>
                <w:b/>
                <w:bCs/>
                <w:i/>
                <w:iCs/>
                <w:spacing w:val="-12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38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от головки рельса,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966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157"/>
        </w:trPr>
        <w:tc>
          <w:tcPr>
            <w:tcW w:w="2340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</w:p>
        </w:tc>
        <w:tc>
          <w:tcPr>
            <w:tcW w:w="2338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3420" w:type="dxa"/>
            <w:tcBorders>
              <w:left w:val="nil"/>
            </w:tcBorders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Год постановки на серийное производство</w:t>
            </w:r>
          </w:p>
        </w:tc>
        <w:tc>
          <w:tcPr>
            <w:tcW w:w="1966" w:type="dxa"/>
          </w:tcPr>
          <w:p w:rsidR="00A30F0A" w:rsidRPr="00A30F0A" w:rsidRDefault="00A30F0A" w:rsidP="00D05AE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1997</w:t>
            </w:r>
          </w:p>
        </w:tc>
      </w:tr>
    </w:tbl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7C1F56">
      <w:pPr>
        <w:jc w:val="center"/>
      </w:pPr>
      <w:r>
        <w:br w:type="column"/>
      </w: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Pr="00851621" w:rsidRDefault="00A30F0A" w:rsidP="00A30F0A">
      <w:pPr>
        <w:jc w:val="center"/>
        <w:rPr>
          <w:b/>
          <w:i/>
          <w:sz w:val="32"/>
          <w:szCs w:val="32"/>
        </w:rPr>
      </w:pPr>
      <w:r w:rsidRPr="00851621">
        <w:rPr>
          <w:b/>
          <w:i/>
          <w:sz w:val="32"/>
          <w:szCs w:val="32"/>
        </w:rPr>
        <w:t xml:space="preserve">Тележка, модель 18-578, двухосная </w:t>
      </w:r>
    </w:p>
    <w:p w:rsidR="00A30F0A" w:rsidRDefault="00A30F0A" w:rsidP="00A30F0A">
      <w:pPr>
        <w:jc w:val="center"/>
        <w:rPr>
          <w:i/>
          <w:sz w:val="28"/>
          <w:szCs w:val="28"/>
        </w:rPr>
      </w:pPr>
      <w:r w:rsidRPr="00851621">
        <w:rPr>
          <w:b/>
          <w:i/>
          <w:sz w:val="32"/>
          <w:szCs w:val="32"/>
        </w:rPr>
        <w:t>с центральным рессорным подвешиванием с увеличенным прогибом</w:t>
      </w:r>
    </w:p>
    <w:p w:rsidR="00A30F0A" w:rsidRPr="001E6B1A" w:rsidRDefault="00A30F0A" w:rsidP="00A30F0A">
      <w:pPr>
        <w:jc w:val="center"/>
        <w:rPr>
          <w:i/>
          <w:sz w:val="28"/>
          <w:szCs w:val="28"/>
        </w:rPr>
      </w:pPr>
    </w:p>
    <w:p w:rsidR="00A30F0A" w:rsidRPr="007603C2" w:rsidRDefault="00815381" w:rsidP="00A30F0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010025" cy="52197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374" t="4077" r="34480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Default="00A30F0A" w:rsidP="00A30F0A">
      <w:pPr>
        <w:jc w:val="center"/>
        <w:rPr>
          <w:i/>
          <w:sz w:val="28"/>
          <w:szCs w:val="28"/>
        </w:rPr>
      </w:pPr>
    </w:p>
    <w:p w:rsidR="00A30F0A" w:rsidRPr="00851621" w:rsidRDefault="00A30F0A" w:rsidP="00A30F0A">
      <w:pPr>
        <w:tabs>
          <w:tab w:val="left" w:pos="1041"/>
          <w:tab w:val="left" w:pos="8128"/>
          <w:tab w:val="left" w:pos="9971"/>
        </w:tabs>
        <w:spacing w:line="240" w:lineRule="atLeast"/>
        <w:ind w:left="62"/>
        <w:jc w:val="center"/>
        <w:rPr>
          <w:b/>
          <w:i/>
        </w:rPr>
      </w:pPr>
      <w:r w:rsidRPr="00851621">
        <w:rPr>
          <w:b/>
          <w:i/>
        </w:rPr>
        <w:t>Назначение: для подкатки под грузовые вагоны с модернизированным кузовом</w:t>
      </w:r>
    </w:p>
    <w:p w:rsidR="00A30F0A" w:rsidRDefault="00A30F0A" w:rsidP="00A30F0A">
      <w:pPr>
        <w:jc w:val="center"/>
        <w:rPr>
          <w:i/>
          <w:sz w:val="28"/>
          <w:szCs w:val="28"/>
        </w:rPr>
      </w:pPr>
    </w:p>
    <w:tbl>
      <w:tblPr>
        <w:tblpPr w:leftFromText="180" w:rightFromText="180" w:vertAnchor="text" w:horzAnchor="margin" w:tblpXSpec="center" w:tblpY="11"/>
        <w:tblW w:w="4945" w:type="pct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25"/>
        <w:gridCol w:w="2406"/>
        <w:gridCol w:w="4018"/>
        <w:gridCol w:w="861"/>
      </w:tblGrid>
      <w:tr w:rsidR="00A30F0A" w:rsidRPr="00A30F0A" w:rsidTr="007446B5">
        <w:trPr>
          <w:trHeight w:val="16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Номер проекта </w:t>
            </w:r>
          </w:p>
        </w:tc>
        <w:tc>
          <w:tcPr>
            <w:tcW w:w="1202" w:type="pct"/>
            <w:tcBorders>
              <w:left w:val="nil"/>
            </w:tcBorders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-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i/>
                <w:sz w:val="16"/>
                <w:szCs w:val="16"/>
              </w:rPr>
              <w:t>/ч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120</w:t>
            </w:r>
          </w:p>
        </w:tc>
      </w:tr>
      <w:tr w:rsidR="00A30F0A" w:rsidRPr="00A30F0A" w:rsidTr="007446B5">
        <w:trPr>
          <w:trHeight w:val="34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Технические условия</w:t>
            </w:r>
          </w:p>
        </w:tc>
        <w:tc>
          <w:tcPr>
            <w:tcW w:w="1202" w:type="pct"/>
            <w:vAlign w:val="center"/>
          </w:tcPr>
          <w:p w:rsidR="00A30F0A" w:rsidRPr="00E31176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E31176">
              <w:rPr>
                <w:b/>
                <w:i/>
                <w:sz w:val="16"/>
                <w:szCs w:val="16"/>
              </w:rPr>
              <w:t>ТУ 3183-119-07518941-2004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Колеса цельнокатаные диаметром,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957</w:t>
            </w:r>
          </w:p>
        </w:tc>
      </w:tr>
      <w:tr w:rsidR="00A30F0A" w:rsidRPr="00A30F0A" w:rsidTr="007446B5">
        <w:trPr>
          <w:trHeight w:val="19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Модель </w:t>
            </w:r>
          </w:p>
        </w:tc>
        <w:tc>
          <w:tcPr>
            <w:tcW w:w="1202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18-578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Тип оси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РУ1Ш</w:t>
            </w:r>
          </w:p>
        </w:tc>
      </w:tr>
      <w:tr w:rsidR="00A30F0A" w:rsidRPr="00A30F0A" w:rsidTr="007446B5">
        <w:trPr>
          <w:trHeight w:val="31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Изготовитель</w:t>
            </w:r>
          </w:p>
        </w:tc>
        <w:tc>
          <w:tcPr>
            <w:tcW w:w="1202" w:type="pct"/>
            <w:vAlign w:val="center"/>
          </w:tcPr>
          <w:p w:rsidR="00A30F0A" w:rsidRPr="00A30F0A" w:rsidRDefault="007446B5" w:rsidP="00A30F0A">
            <w:pPr>
              <w:rPr>
                <w:b/>
                <w:i/>
                <w:sz w:val="16"/>
                <w:szCs w:val="16"/>
              </w:rPr>
            </w:pPr>
            <w:r w:rsidRPr="007446B5">
              <w:rPr>
                <w:b/>
                <w:i/>
                <w:sz w:val="16"/>
                <w:szCs w:val="16"/>
              </w:rPr>
              <w:t>ОАО "</w:t>
            </w:r>
            <w:proofErr w:type="spellStart"/>
            <w:r w:rsidRPr="007446B5">
              <w:rPr>
                <w:b/>
                <w:i/>
                <w:sz w:val="16"/>
                <w:szCs w:val="16"/>
              </w:rPr>
              <w:t>НП</w:t>
            </w:r>
            <w:proofErr w:type="gramStart"/>
            <w:r w:rsidRPr="007446B5">
              <w:rPr>
                <w:b/>
                <w:i/>
                <w:sz w:val="16"/>
                <w:szCs w:val="16"/>
              </w:rPr>
              <w:t>К"</w:t>
            </w:r>
            <w:proofErr w:type="gramEnd"/>
            <w:r w:rsidRPr="007446B5">
              <w:rPr>
                <w:b/>
                <w:i/>
                <w:sz w:val="16"/>
                <w:szCs w:val="16"/>
              </w:rPr>
              <w:t>Уралвагонзавод</w:t>
            </w:r>
            <w:proofErr w:type="spellEnd"/>
            <w:r w:rsidRPr="007446B5">
              <w:rPr>
                <w:b/>
                <w:i/>
                <w:sz w:val="16"/>
                <w:szCs w:val="16"/>
              </w:rPr>
              <w:t>"</w:t>
            </w:r>
            <w:bookmarkStart w:id="5" w:name="_GoBack"/>
            <w:bookmarkEnd w:id="5"/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Расчетный коэффициент относительного трения рессорного подвешивания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</w:p>
        </w:tc>
      </w:tr>
      <w:tr w:rsidR="00A30F0A" w:rsidRPr="00A30F0A" w:rsidTr="007446B5">
        <w:trPr>
          <w:trHeight w:val="33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Максимальная осевая нагрузка,</w:t>
            </w:r>
          </w:p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кН (тс)</w:t>
            </w:r>
          </w:p>
        </w:tc>
        <w:tc>
          <w:tcPr>
            <w:tcW w:w="1202" w:type="pct"/>
            <w:vAlign w:val="bottom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230,54 (23,5)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под массой брутто вагона </w:t>
            </w:r>
          </w:p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под тарой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0,084</w:t>
            </w:r>
          </w:p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0,099</w:t>
            </w:r>
          </w:p>
        </w:tc>
      </w:tr>
      <w:tr w:rsidR="00A30F0A" w:rsidRPr="00A30F0A" w:rsidTr="007446B5">
        <w:trPr>
          <w:trHeight w:val="28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Ширина рельсовой колеи,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202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1520/1435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Гибкость рессорного подвешивания,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м</w:t>
            </w:r>
            <w:proofErr w:type="gramEnd"/>
            <w:r w:rsidRPr="00A30F0A">
              <w:rPr>
                <w:b/>
                <w:i/>
                <w:sz w:val="16"/>
                <w:szCs w:val="16"/>
              </w:rPr>
              <w:t>/МН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0,160</w:t>
            </w:r>
          </w:p>
        </w:tc>
      </w:tr>
      <w:tr w:rsidR="00A30F0A" w:rsidRPr="00A30F0A" w:rsidTr="007446B5">
        <w:trPr>
          <w:trHeight w:val="5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Статический прогиб рессорного подвешивания,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202" w:type="pct"/>
            <w:vAlign w:val="bottom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68</w:t>
            </w:r>
          </w:p>
        </w:tc>
        <w:tc>
          <w:tcPr>
            <w:tcW w:w="2007" w:type="pct"/>
            <w:vAlign w:val="bottom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Высота опорной поверхности подпятника от головки рельса,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430" w:type="pct"/>
            <w:vAlign w:val="bottom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811</w:t>
            </w:r>
            <w:r w:rsidRPr="00A30F0A">
              <w:rPr>
                <w:b/>
                <w:i/>
                <w:position w:val="-10"/>
                <w:sz w:val="16"/>
                <w:szCs w:val="16"/>
              </w:rPr>
              <w:object w:dxaOrig="300" w:dyaOrig="360">
                <v:shape id="_x0000_i1034" type="#_x0000_t75" style="width:15.05pt;height:18.2pt" o:ole="">
                  <v:imagedata r:id="rId32" o:title=""/>
                </v:shape>
                <o:OLEObject Type="Embed" ProgID="Equation.3" ShapeID="_x0000_i1034" DrawAspect="Content" ObjectID="_1457265495" r:id="rId33"/>
              </w:object>
            </w:r>
          </w:p>
        </w:tc>
      </w:tr>
      <w:tr w:rsidR="00A30F0A" w:rsidRPr="00A30F0A" w:rsidTr="007446B5">
        <w:trPr>
          <w:trHeight w:val="50"/>
        </w:trPr>
        <w:tc>
          <w:tcPr>
            <w:tcW w:w="1361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i/>
                <w:sz w:val="16"/>
                <w:szCs w:val="16"/>
              </w:rPr>
              <w:t>т</w:t>
            </w:r>
            <w:proofErr w:type="gramEnd"/>
          </w:p>
        </w:tc>
        <w:tc>
          <w:tcPr>
            <w:tcW w:w="1202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4,74</w:t>
            </w:r>
          </w:p>
        </w:tc>
        <w:tc>
          <w:tcPr>
            <w:tcW w:w="2007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Год постановки на серийное производство</w:t>
            </w:r>
          </w:p>
        </w:tc>
        <w:tc>
          <w:tcPr>
            <w:tcW w:w="430" w:type="pct"/>
            <w:vAlign w:val="center"/>
          </w:tcPr>
          <w:p w:rsidR="00A30F0A" w:rsidRPr="00A30F0A" w:rsidRDefault="00A30F0A" w:rsidP="00A30F0A">
            <w:pPr>
              <w:rPr>
                <w:b/>
                <w:i/>
                <w:sz w:val="16"/>
                <w:szCs w:val="16"/>
              </w:rPr>
            </w:pPr>
            <w:r w:rsidRPr="00A30F0A">
              <w:rPr>
                <w:b/>
                <w:i/>
                <w:sz w:val="16"/>
                <w:szCs w:val="16"/>
              </w:rPr>
              <w:t>2004</w:t>
            </w:r>
          </w:p>
        </w:tc>
      </w:tr>
    </w:tbl>
    <w:p w:rsidR="007C1F56" w:rsidRDefault="007C1F56">
      <w:pPr>
        <w:jc w:val="center"/>
      </w:pPr>
    </w:p>
    <w:p w:rsidR="00A30F0A" w:rsidRDefault="007C1F56">
      <w:pPr>
        <w:jc w:val="center"/>
      </w:pPr>
      <w:r>
        <w:br w:type="column"/>
      </w:r>
    </w:p>
    <w:p w:rsidR="00A30F0A" w:rsidRDefault="00A30F0A">
      <w:pPr>
        <w:jc w:val="center"/>
      </w:pPr>
    </w:p>
    <w:p w:rsidR="00D00787" w:rsidRDefault="00D00787" w:rsidP="00D00787">
      <w:pPr>
        <w:jc w:val="center"/>
        <w:outlineLvl w:val="0"/>
        <w:rPr>
          <w:b/>
          <w:i/>
          <w:sz w:val="32"/>
        </w:rPr>
      </w:pPr>
    </w:p>
    <w:p w:rsidR="00D00787" w:rsidRDefault="00D00787" w:rsidP="00D00787">
      <w:pPr>
        <w:jc w:val="center"/>
        <w:outlineLvl w:val="0"/>
        <w:rPr>
          <w:b/>
          <w:i/>
          <w:sz w:val="32"/>
        </w:rPr>
      </w:pPr>
    </w:p>
    <w:p w:rsidR="00D00787" w:rsidRDefault="00D00787" w:rsidP="00D00787">
      <w:pPr>
        <w:jc w:val="center"/>
        <w:outlineLvl w:val="0"/>
        <w:rPr>
          <w:b/>
          <w:i/>
          <w:sz w:val="32"/>
        </w:rPr>
      </w:pPr>
    </w:p>
    <w:p w:rsidR="00D00787" w:rsidRDefault="00D00787" w:rsidP="00D00787">
      <w:pPr>
        <w:jc w:val="center"/>
        <w:outlineLvl w:val="0"/>
        <w:rPr>
          <w:b/>
          <w:i/>
          <w:sz w:val="32"/>
        </w:rPr>
      </w:pPr>
    </w:p>
    <w:p w:rsidR="003B68DE" w:rsidRDefault="00D00787" w:rsidP="00D00787">
      <w:pPr>
        <w:jc w:val="center"/>
        <w:outlineLvl w:val="0"/>
        <w:rPr>
          <w:b/>
          <w:i/>
          <w:sz w:val="32"/>
          <w:lang w:val="uk-UA"/>
        </w:rPr>
      </w:pPr>
      <w:r>
        <w:rPr>
          <w:b/>
          <w:i/>
          <w:sz w:val="32"/>
        </w:rPr>
        <w:t>Тележка двухосная модели 18-1750.0,</w:t>
      </w:r>
      <w:r>
        <w:rPr>
          <w:b/>
          <w:i/>
          <w:sz w:val="32"/>
          <w:lang w:val="uk-UA"/>
        </w:rPr>
        <w:t xml:space="preserve"> </w:t>
      </w:r>
    </w:p>
    <w:p w:rsidR="00D00787" w:rsidRDefault="00D00787" w:rsidP="00D00787">
      <w:pPr>
        <w:jc w:val="center"/>
        <w:outlineLvl w:val="0"/>
        <w:rPr>
          <w:b/>
          <w:i/>
          <w:sz w:val="32"/>
          <w:lang w:val="uk-UA"/>
        </w:rPr>
      </w:pPr>
      <w:r>
        <w:rPr>
          <w:b/>
          <w:i/>
          <w:sz w:val="32"/>
          <w:lang w:val="uk-UA"/>
        </w:rPr>
        <w:t>тип2 ГОСТ 9246-2004</w:t>
      </w:r>
    </w:p>
    <w:p w:rsidR="00D00787" w:rsidRDefault="00D00787" w:rsidP="00D00787">
      <w:pPr>
        <w:jc w:val="center"/>
        <w:rPr>
          <w:b/>
          <w:i/>
          <w:sz w:val="16"/>
          <w:szCs w:val="16"/>
        </w:rPr>
      </w:pPr>
    </w:p>
    <w:p w:rsidR="00D00787" w:rsidRDefault="00815381" w:rsidP="00D00787">
      <w:pPr>
        <w:jc w:val="center"/>
      </w:pPr>
      <w:r>
        <w:rPr>
          <w:noProof/>
        </w:rPr>
        <w:drawing>
          <wp:inline distT="0" distB="0" distL="0" distR="0">
            <wp:extent cx="6591300" cy="3448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87" w:rsidRDefault="00D00787" w:rsidP="00D00787">
      <w:pPr>
        <w:jc w:val="center"/>
        <w:outlineLvl w:val="0"/>
        <w:rPr>
          <w:b/>
          <w:i/>
          <w:lang w:val="en-US"/>
        </w:rPr>
      </w:pPr>
    </w:p>
    <w:p w:rsidR="00D00787" w:rsidRDefault="00D00787" w:rsidP="00D00787">
      <w:pPr>
        <w:jc w:val="center"/>
        <w:outlineLvl w:val="0"/>
        <w:rPr>
          <w:b/>
          <w:i/>
        </w:rPr>
      </w:pPr>
      <w:r>
        <w:rPr>
          <w:b/>
          <w:i/>
        </w:rPr>
        <w:t>Назначение</w:t>
      </w:r>
      <w:proofErr w:type="gramStart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для применения в качестве </w:t>
      </w:r>
      <w:r w:rsidR="00E31176">
        <w:rPr>
          <w:b/>
          <w:i/>
        </w:rPr>
        <w:t>ходовых частей грузовых вагонов</w:t>
      </w:r>
    </w:p>
    <w:p w:rsidR="00D00787" w:rsidRDefault="00D00787" w:rsidP="00D00787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-988" w:type="dxa"/>
        <w:tblLayout w:type="fixed"/>
        <w:tblLook w:val="04A0" w:firstRow="1" w:lastRow="0" w:firstColumn="1" w:lastColumn="0" w:noHBand="0" w:noVBand="1"/>
      </w:tblPr>
      <w:tblGrid>
        <w:gridCol w:w="3827"/>
        <w:gridCol w:w="2317"/>
        <w:gridCol w:w="3398"/>
        <w:gridCol w:w="1156"/>
      </w:tblGrid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Обозначение</w:t>
            </w:r>
            <w:r>
              <w:rPr>
                <w:b/>
                <w:i/>
                <w:sz w:val="16"/>
                <w:lang w:val="uk-UA"/>
              </w:rPr>
              <w:t xml:space="preserve"> </w:t>
            </w:r>
            <w:r>
              <w:rPr>
                <w:b/>
                <w:i/>
                <w:sz w:val="16"/>
              </w:rPr>
              <w:t>проекта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uk-UA"/>
              </w:rPr>
            </w:pPr>
            <w:r>
              <w:rPr>
                <w:b/>
                <w:i/>
                <w:sz w:val="16"/>
                <w:lang w:val="en-US"/>
              </w:rPr>
              <w:t>1750.00.000</w:t>
            </w:r>
            <w:r>
              <w:rPr>
                <w:b/>
                <w:i/>
                <w:sz w:val="16"/>
                <w:lang w:val="uk-UA"/>
              </w:rPr>
              <w:t>.0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Конструкционная скорость, </w:t>
            </w:r>
            <w:proofErr w:type="gramStart"/>
            <w:r>
              <w:rPr>
                <w:b/>
                <w:i/>
                <w:sz w:val="16"/>
              </w:rPr>
              <w:t>км</w:t>
            </w:r>
            <w:proofErr w:type="gramEnd"/>
            <w:r>
              <w:rPr>
                <w:b/>
                <w:i/>
                <w:sz w:val="16"/>
              </w:rPr>
              <w:t>/ч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35</w:t>
            </w:r>
            <w:r>
              <w:rPr>
                <w:b/>
                <w:i/>
                <w:sz w:val="16"/>
                <w:lang w:val="en-US"/>
              </w:rPr>
              <w:t>.</w:t>
            </w:r>
            <w:r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  <w:lang w:val="en-US"/>
              </w:rPr>
              <w:t xml:space="preserve"> </w:t>
            </w:r>
            <w:r>
              <w:rPr>
                <w:b/>
                <w:i/>
                <w:sz w:val="16"/>
              </w:rPr>
              <w:t>-32258888</w:t>
            </w:r>
            <w:r>
              <w:rPr>
                <w:b/>
                <w:i/>
                <w:sz w:val="16"/>
                <w:lang w:val="en-US"/>
              </w:rPr>
              <w:t>-</w:t>
            </w:r>
            <w:r>
              <w:rPr>
                <w:b/>
                <w:i/>
                <w:sz w:val="16"/>
              </w:rPr>
              <w:t>566</w:t>
            </w:r>
            <w:r>
              <w:rPr>
                <w:b/>
                <w:i/>
                <w:sz w:val="16"/>
                <w:lang w:val="uk-UA"/>
              </w:rPr>
              <w:t>:</w:t>
            </w:r>
            <w:r>
              <w:rPr>
                <w:b/>
                <w:i/>
                <w:sz w:val="16"/>
              </w:rPr>
              <w:t>2007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Диаметр колеса цельнокатаные </w:t>
            </w:r>
            <w:proofErr w:type="gramStart"/>
            <w:r>
              <w:rPr>
                <w:b/>
                <w:i/>
                <w:sz w:val="16"/>
              </w:rPr>
              <w:t>по</w:t>
            </w:r>
            <w:proofErr w:type="gramEnd"/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957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>ОАО «</w:t>
            </w:r>
            <w:proofErr w:type="spellStart"/>
            <w:r>
              <w:rPr>
                <w:b/>
                <w:i/>
                <w:spacing w:val="-12"/>
                <w:sz w:val="16"/>
                <w:szCs w:val="16"/>
              </w:rPr>
              <w:t>Азовобщемаш</w:t>
            </w:r>
            <w:proofErr w:type="spellEnd"/>
            <w:r>
              <w:rPr>
                <w:b/>
                <w:i/>
                <w:spacing w:val="-12"/>
                <w:sz w:val="16"/>
                <w:szCs w:val="16"/>
              </w:rPr>
              <w:t>»,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кругу катания,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6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</w:tr>
      <w:tr w:rsidR="00D00787" w:rsidTr="00D00787">
        <w:trPr>
          <w:jc w:val="center"/>
        </w:trPr>
        <w:tc>
          <w:tcPr>
            <w:tcW w:w="3827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 xml:space="preserve">ЗАО «АЭС», </w:t>
            </w:r>
            <w:r>
              <w:rPr>
                <w:b/>
                <w:i/>
                <w:spacing w:val="-12"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i/>
                <w:spacing w:val="-12"/>
                <w:sz w:val="16"/>
                <w:szCs w:val="16"/>
              </w:rPr>
              <w:t>ОАО «АЗТМ»,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оси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РУ1Ш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>ОАО «Дизельный завод»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Коэффициент относительного трения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0,10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Максимальная расчетная статическая 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гасителей колебаний </w:t>
            </w:r>
            <w:proofErr w:type="gramStart"/>
            <w:r>
              <w:rPr>
                <w:b/>
                <w:i/>
                <w:sz w:val="16"/>
              </w:rPr>
              <w:t>рессорного</w:t>
            </w:r>
            <w:proofErr w:type="gramEnd"/>
            <w:r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56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ind w:right="-10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 от колесной пары на рельсы, кН (</w:t>
            </w:r>
            <w:r>
              <w:rPr>
                <w:rFonts w:ascii="UkrainianBodoni" w:hAnsi="UkrainianBodoni"/>
                <w:b/>
                <w:i/>
                <w:sz w:val="16"/>
              </w:rPr>
              <w:t>тс</w:t>
            </w:r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2317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подвешивания</w:t>
            </w:r>
          </w:p>
        </w:tc>
        <w:tc>
          <w:tcPr>
            <w:tcW w:w="1156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рельсовой колеи,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uk-UA"/>
              </w:rPr>
            </w:pPr>
            <w:r>
              <w:rPr>
                <w:b/>
                <w:i/>
                <w:sz w:val="16"/>
              </w:rPr>
              <w:t>1520 (1435)</w:t>
            </w:r>
          </w:p>
        </w:tc>
        <w:tc>
          <w:tcPr>
            <w:tcW w:w="3398" w:type="dxa"/>
            <w:hideMark/>
          </w:tcPr>
          <w:p w:rsidR="00D00787" w:rsidRPr="0087565F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Гибкость рессорного подвешивания,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/</w:t>
            </w:r>
            <w:r w:rsidR="0087565F">
              <w:rPr>
                <w:b/>
                <w:i/>
                <w:sz w:val="16"/>
              </w:rPr>
              <w:t>тс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1,13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Статический прогиб рессорного подвешивания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опорной поверхности подпятника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806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 максимально допустимой нагрузкой</w:t>
            </w:r>
          </w:p>
        </w:tc>
        <w:tc>
          <w:tcPr>
            <w:tcW w:w="2317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от головки рельса,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6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</w:rPr>
              <w:t xml:space="preserve">брутто,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17" w:type="dxa"/>
          </w:tcPr>
          <w:p w:rsidR="00D00787" w:rsidRDefault="00D00787">
            <w:pPr>
              <w:rPr>
                <w:b/>
                <w:i/>
                <w:sz w:val="16"/>
              </w:rPr>
            </w:pP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2007</w:t>
            </w:r>
          </w:p>
        </w:tc>
      </w:tr>
      <w:tr w:rsidR="00D00787" w:rsidTr="00D00787">
        <w:trPr>
          <w:jc w:val="center"/>
        </w:trPr>
        <w:tc>
          <w:tcPr>
            <w:tcW w:w="3827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  <w:r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2317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</w:rPr>
              <w:t>4,</w:t>
            </w:r>
            <w:r>
              <w:rPr>
                <w:b/>
                <w:i/>
                <w:sz w:val="16"/>
                <w:lang w:val="en-US"/>
              </w:rPr>
              <w:t>76</w:t>
            </w:r>
          </w:p>
        </w:tc>
        <w:tc>
          <w:tcPr>
            <w:tcW w:w="3398" w:type="dxa"/>
            <w:hideMark/>
          </w:tcPr>
          <w:p w:rsidR="00D00787" w:rsidRDefault="00D0078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56" w:type="dxa"/>
            <w:hideMark/>
          </w:tcPr>
          <w:p w:rsidR="00D00787" w:rsidRDefault="00D00787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  <w:lang w:val="en-US"/>
              </w:rPr>
              <w:t>-</w:t>
            </w:r>
          </w:p>
        </w:tc>
      </w:tr>
    </w:tbl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D00787" w:rsidRDefault="00D00787" w:rsidP="00A30F0A">
      <w:pPr>
        <w:jc w:val="center"/>
        <w:rPr>
          <w:b/>
          <w:i/>
          <w:sz w:val="32"/>
          <w:szCs w:val="32"/>
        </w:rPr>
      </w:pPr>
    </w:p>
    <w:p w:rsidR="00F62078" w:rsidRDefault="007C1F56" w:rsidP="00F62078">
      <w:pPr>
        <w:jc w:val="center"/>
        <w:outlineLvl w:val="0"/>
        <w:rPr>
          <w:b/>
          <w:i/>
          <w:sz w:val="32"/>
          <w:lang w:val="uk-UA"/>
        </w:rPr>
      </w:pPr>
      <w:r>
        <w:rPr>
          <w:b/>
          <w:i/>
          <w:sz w:val="32"/>
          <w:szCs w:val="32"/>
        </w:rPr>
        <w:br w:type="column"/>
      </w:r>
      <w:r w:rsidR="00F62078">
        <w:rPr>
          <w:b/>
          <w:i/>
          <w:sz w:val="32"/>
        </w:rPr>
        <w:lastRenderedPageBreak/>
        <w:t>Тележка двухосная модели 18-2128,</w:t>
      </w:r>
      <w:r w:rsidR="00F62078">
        <w:rPr>
          <w:b/>
          <w:i/>
          <w:sz w:val="32"/>
          <w:lang w:val="uk-UA"/>
        </w:rPr>
        <w:t xml:space="preserve"> </w:t>
      </w:r>
    </w:p>
    <w:p w:rsidR="00F62078" w:rsidRDefault="00F62078" w:rsidP="00F62078">
      <w:pPr>
        <w:jc w:val="center"/>
        <w:rPr>
          <w:b/>
          <w:i/>
          <w:sz w:val="16"/>
          <w:szCs w:val="16"/>
        </w:rPr>
      </w:pPr>
    </w:p>
    <w:p w:rsidR="00F62078" w:rsidRDefault="00F62078" w:rsidP="00F62078">
      <w:pPr>
        <w:jc w:val="center"/>
      </w:pPr>
      <w:r>
        <w:rPr>
          <w:noProof/>
        </w:rPr>
        <w:drawing>
          <wp:inline distT="0" distB="0" distL="0" distR="0">
            <wp:extent cx="5278755" cy="5756991"/>
            <wp:effectExtent l="19050" t="0" r="0" b="0"/>
            <wp:docPr id="15" name="Рисунок 15" descr="D:\Мои Документы\Романова\ПКБ ЦВ\Самый новый альбом-справочник\ДИ-1-8  В альбом-справочник(2)\18-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оманова\ПКБ ЦВ\Самый новый альбом-справочник\ДИ-1-8  В альбом-справочник(2)\18-212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575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78" w:rsidRDefault="00F62078" w:rsidP="00F62078">
      <w:pPr>
        <w:jc w:val="center"/>
        <w:outlineLvl w:val="0"/>
        <w:rPr>
          <w:b/>
          <w:i/>
          <w:lang w:val="en-US"/>
        </w:rPr>
      </w:pPr>
    </w:p>
    <w:p w:rsidR="00F62078" w:rsidRDefault="00F62078" w:rsidP="00F62078">
      <w:pPr>
        <w:jc w:val="center"/>
        <w:outlineLvl w:val="0"/>
        <w:rPr>
          <w:b/>
          <w:i/>
        </w:rPr>
      </w:pPr>
      <w:r>
        <w:rPr>
          <w:b/>
          <w:i/>
        </w:rPr>
        <w:t>Назначение</w:t>
      </w:r>
      <w:proofErr w:type="gramStart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для применения в качестве ходовых частей грузовых вагонов.</w:t>
      </w:r>
    </w:p>
    <w:p w:rsidR="00F62078" w:rsidRDefault="00F62078" w:rsidP="00F62078">
      <w:pPr>
        <w:jc w:val="center"/>
        <w:rPr>
          <w:b/>
          <w:i/>
          <w:sz w:val="16"/>
          <w:szCs w:val="16"/>
        </w:rPr>
      </w:pPr>
    </w:p>
    <w:tbl>
      <w:tblPr>
        <w:tblW w:w="10698" w:type="dxa"/>
        <w:jc w:val="center"/>
        <w:tblInd w:w="-988" w:type="dxa"/>
        <w:tblLayout w:type="fixed"/>
        <w:tblLook w:val="04A0" w:firstRow="1" w:lastRow="0" w:firstColumn="1" w:lastColumn="0" w:noHBand="0" w:noVBand="1"/>
      </w:tblPr>
      <w:tblGrid>
        <w:gridCol w:w="4312"/>
        <w:gridCol w:w="1134"/>
        <w:gridCol w:w="4096"/>
        <w:gridCol w:w="1156"/>
      </w:tblGrid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База тележки,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  <w:hideMark/>
          </w:tcPr>
          <w:p w:rsidR="00A03CAA" w:rsidRPr="00F62078" w:rsidRDefault="00A03CAA" w:rsidP="00F6207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</w:t>
            </w:r>
            <w:r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  <w:lang w:val="en-US"/>
              </w:rPr>
              <w:t>5</w:t>
            </w: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4096" w:type="dxa"/>
            <w:hideMark/>
          </w:tcPr>
          <w:p w:rsidR="00A03CAA" w:rsidRP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Рабочая нагрузка, кгс: наружная</w:t>
            </w:r>
            <w:r w:rsidRPr="00A03CAA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</w:rPr>
              <w:t>внутренняя</w:t>
            </w:r>
          </w:p>
        </w:tc>
        <w:tc>
          <w:tcPr>
            <w:tcW w:w="1156" w:type="dxa"/>
            <w:hideMark/>
          </w:tcPr>
          <w:p w:rsidR="00A03CAA" w:rsidRP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1900</w:t>
            </w:r>
            <w:r>
              <w:rPr>
                <w:b/>
                <w:i/>
                <w:sz w:val="16"/>
                <w:lang w:val="en-US"/>
              </w:rPr>
              <w:t>/</w:t>
            </w:r>
            <w:r>
              <w:rPr>
                <w:b/>
                <w:i/>
                <w:sz w:val="16"/>
              </w:rPr>
              <w:t>800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Статический прогиб под весом брутто,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, не более</w:t>
            </w:r>
          </w:p>
        </w:tc>
        <w:tc>
          <w:tcPr>
            <w:tcW w:w="1134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Нагрузка при полном сжатии, </w:t>
            </w:r>
            <w:proofErr w:type="gramStart"/>
            <w:r>
              <w:rPr>
                <w:b/>
                <w:i/>
                <w:sz w:val="16"/>
              </w:rPr>
              <w:t>кг</w:t>
            </w:r>
            <w:proofErr w:type="gramEnd"/>
            <w:r>
              <w:rPr>
                <w:b/>
                <w:i/>
                <w:sz w:val="16"/>
              </w:rPr>
              <w:t>, не более:</w:t>
            </w:r>
          </w:p>
        </w:tc>
        <w:tc>
          <w:tcPr>
            <w:tcW w:w="115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Статический прогиб под тарой,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, не менее (при нагрузке от колесной пары на рельсы 60 кН)</w:t>
            </w:r>
          </w:p>
        </w:tc>
        <w:tc>
          <w:tcPr>
            <w:tcW w:w="1134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>11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наружная</w:t>
            </w:r>
          </w:p>
        </w:tc>
        <w:tc>
          <w:tcPr>
            <w:tcW w:w="1156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3749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</w:tcPr>
          <w:p w:rsidR="00A03CAA" w:rsidRPr="00F62078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Конструкционная скорость движения, </w:t>
            </w:r>
            <w:proofErr w:type="gramStart"/>
            <w:r>
              <w:rPr>
                <w:b/>
                <w:i/>
                <w:sz w:val="16"/>
              </w:rPr>
              <w:t>км</w:t>
            </w:r>
            <w:proofErr w:type="gramEnd"/>
            <w:r w:rsidRPr="00F62078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</w:rPr>
              <w:t>ч</w:t>
            </w:r>
          </w:p>
        </w:tc>
        <w:tc>
          <w:tcPr>
            <w:tcW w:w="1134" w:type="dxa"/>
            <w:hideMark/>
          </w:tcPr>
          <w:p w:rsidR="00A03CAA" w:rsidRDefault="00A03CAA" w:rsidP="00F62078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>120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внутренняя</w:t>
            </w:r>
          </w:p>
        </w:tc>
        <w:tc>
          <w:tcPr>
            <w:tcW w:w="115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1938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выпуска в серию</w:t>
            </w:r>
          </w:p>
        </w:tc>
        <w:tc>
          <w:tcPr>
            <w:tcW w:w="1134" w:type="dxa"/>
            <w:hideMark/>
          </w:tcPr>
          <w:p w:rsidR="00A03CAA" w:rsidRDefault="00A03CAA" w:rsidP="00FE189E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pacing w:val="-12"/>
                <w:sz w:val="16"/>
                <w:szCs w:val="16"/>
              </w:rPr>
              <w:t>2008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Вес пружины, </w:t>
            </w:r>
            <w:proofErr w:type="gramStart"/>
            <w:r>
              <w:rPr>
                <w:b/>
                <w:i/>
                <w:sz w:val="16"/>
              </w:rPr>
              <w:t>кг</w:t>
            </w:r>
            <w:proofErr w:type="gramEnd"/>
            <w:r>
              <w:rPr>
                <w:b/>
                <w:i/>
                <w:sz w:val="16"/>
              </w:rPr>
              <w:t>, не менее:</w:t>
            </w:r>
          </w:p>
        </w:tc>
        <w:tc>
          <w:tcPr>
            <w:tcW w:w="115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</w:p>
        </w:tc>
      </w:tr>
      <w:tr w:rsidR="00A03CAA" w:rsidTr="000A3B0E">
        <w:trPr>
          <w:jc w:val="center"/>
        </w:trPr>
        <w:tc>
          <w:tcPr>
            <w:tcW w:w="5446" w:type="dxa"/>
            <w:gridSpan w:val="2"/>
            <w:hideMark/>
          </w:tcPr>
          <w:p w:rsidR="00A03CAA" w:rsidRDefault="00A03CAA" w:rsidP="00FE189E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Рессорный комплект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наружной</w:t>
            </w:r>
          </w:p>
        </w:tc>
        <w:tc>
          <w:tcPr>
            <w:tcW w:w="1156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14,8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ind w:right="-10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Высота пружин рессорного комплекта в свободном состоянии,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A03CAA" w:rsidRPr="00FE189E" w:rsidRDefault="00A03CAA" w:rsidP="00D05AEA">
            <w:pPr>
              <w:rPr>
                <w:b/>
                <w:i/>
                <w:sz w:val="16"/>
                <w:vertAlign w:val="superscript"/>
              </w:rPr>
            </w:pPr>
            <w:r>
              <w:rPr>
                <w:b/>
                <w:i/>
                <w:sz w:val="16"/>
              </w:rPr>
              <w:t>249</w:t>
            </w:r>
            <w:r>
              <w:rPr>
                <w:b/>
                <w:i/>
                <w:sz w:val="16"/>
                <w:vertAlign w:val="subscript"/>
              </w:rPr>
              <w:t>-2</w:t>
            </w:r>
            <w:r>
              <w:rPr>
                <w:b/>
                <w:i/>
                <w:sz w:val="16"/>
                <w:vertAlign w:val="superscript"/>
              </w:rPr>
              <w:t>+7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внутренней</w:t>
            </w:r>
          </w:p>
        </w:tc>
        <w:tc>
          <w:tcPr>
            <w:tcW w:w="1156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7,05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Средний диаметр наружной пружины,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  <w:hideMark/>
          </w:tcPr>
          <w:p w:rsidR="00A03CAA" w:rsidRPr="00FE189E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170±2,5</w:t>
            </w:r>
          </w:p>
        </w:tc>
        <w:tc>
          <w:tcPr>
            <w:tcW w:w="409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Рама тележки</w:t>
            </w:r>
          </w:p>
        </w:tc>
        <w:tc>
          <w:tcPr>
            <w:tcW w:w="1156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Без связевая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Средний диаметр внутренней пружины,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  <w:hideMark/>
          </w:tcPr>
          <w:p w:rsidR="00A03CAA" w:rsidRDefault="00A03CAA" w:rsidP="00FE189E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111±1,5</w:t>
            </w:r>
          </w:p>
        </w:tc>
        <w:tc>
          <w:tcPr>
            <w:tcW w:w="4096" w:type="dxa"/>
            <w:hideMark/>
          </w:tcPr>
          <w:p w:rsidR="00A03CAA" w:rsidRDefault="00A03CAA" w:rsidP="000A3B0E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Расстояние о</w:t>
            </w:r>
            <w:r w:rsidR="000A3B0E">
              <w:rPr>
                <w:b/>
                <w:i/>
                <w:sz w:val="16"/>
              </w:rPr>
              <w:t xml:space="preserve">т </w:t>
            </w:r>
            <w:r>
              <w:rPr>
                <w:b/>
                <w:i/>
                <w:sz w:val="16"/>
              </w:rPr>
              <w:t xml:space="preserve"> уровня головки рельса</w:t>
            </w:r>
            <w:r w:rsidR="000A3B0E">
              <w:rPr>
                <w:b/>
                <w:i/>
                <w:sz w:val="16"/>
              </w:rPr>
              <w:t xml:space="preserve"> до опорной поверхности пятника в свободном состоянии, </w:t>
            </w:r>
            <w:proofErr w:type="gramStart"/>
            <w:r w:rsidR="000A3B0E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6" w:type="dxa"/>
            <w:hideMark/>
          </w:tcPr>
          <w:p w:rsidR="00A03CAA" w:rsidRPr="000A3B0E" w:rsidRDefault="000A3B0E" w:rsidP="00D05AEA">
            <w:pPr>
              <w:rPr>
                <w:b/>
                <w:i/>
                <w:sz w:val="16"/>
                <w:vertAlign w:val="superscript"/>
              </w:rPr>
            </w:pPr>
            <w:r>
              <w:rPr>
                <w:b/>
                <w:i/>
                <w:sz w:val="16"/>
              </w:rPr>
              <w:t>806</w:t>
            </w:r>
            <w:r>
              <w:rPr>
                <w:b/>
                <w:i/>
                <w:sz w:val="16"/>
                <w:vertAlign w:val="subscript"/>
              </w:rPr>
              <w:t>-21</w:t>
            </w:r>
            <w:r>
              <w:rPr>
                <w:b/>
                <w:i/>
                <w:sz w:val="16"/>
                <w:vertAlign w:val="superscript"/>
              </w:rPr>
              <w:t>+12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Диаметр прутка: наружной пружины,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</w:t>
            </w:r>
          </w:p>
        </w:tc>
        <w:tc>
          <w:tcPr>
            <w:tcW w:w="4096" w:type="dxa"/>
            <w:hideMark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Габаритные размеры тележки: Длина,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6" w:type="dxa"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2863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  <w:hideMark/>
          </w:tcPr>
          <w:p w:rsidR="00A03CAA" w:rsidRPr="00FE189E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                          Внутренней пружины,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</w:t>
            </w:r>
          </w:p>
        </w:tc>
        <w:tc>
          <w:tcPr>
            <w:tcW w:w="4096" w:type="dxa"/>
            <w:hideMark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                                                  Ширина,</w:t>
            </w:r>
            <w:r w:rsidR="0087565F">
              <w:rPr>
                <w:b/>
                <w:i/>
                <w:sz w:val="16"/>
              </w:rPr>
              <w:t xml:space="preserve">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6" w:type="dxa"/>
            <w:hideMark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2590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Число витков пружин: наружной</w:t>
            </w:r>
            <w:r w:rsidRPr="00FE189E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</w:rPr>
              <w:t>внутренней</w:t>
            </w:r>
          </w:p>
        </w:tc>
        <w:tc>
          <w:tcPr>
            <w:tcW w:w="1134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</w:p>
        </w:tc>
        <w:tc>
          <w:tcPr>
            <w:tcW w:w="4096" w:type="dxa"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оси</w:t>
            </w:r>
          </w:p>
        </w:tc>
        <w:tc>
          <w:tcPr>
            <w:tcW w:w="1156" w:type="dxa"/>
          </w:tcPr>
          <w:p w:rsidR="00A03CAA" w:rsidRP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РУ1Ш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полное</w:t>
            </w:r>
          </w:p>
        </w:tc>
        <w:tc>
          <w:tcPr>
            <w:tcW w:w="1134" w:type="dxa"/>
          </w:tcPr>
          <w:p w:rsidR="00A03CAA" w:rsidRP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5,5</w:t>
            </w:r>
            <w:r>
              <w:rPr>
                <w:b/>
                <w:i/>
                <w:sz w:val="16"/>
                <w:lang w:val="en-US"/>
              </w:rPr>
              <w:t>/</w:t>
            </w:r>
            <w:r>
              <w:rPr>
                <w:b/>
                <w:i/>
                <w:sz w:val="16"/>
              </w:rPr>
              <w:t>7,95</w:t>
            </w:r>
          </w:p>
        </w:tc>
        <w:tc>
          <w:tcPr>
            <w:tcW w:w="4096" w:type="dxa"/>
          </w:tcPr>
          <w:p w:rsidR="00A03CAA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Масса тележки,</w:t>
            </w:r>
            <w:r w:rsidR="0087565F">
              <w:rPr>
                <w:b/>
                <w:i/>
                <w:sz w:val="16"/>
              </w:rPr>
              <w:t xml:space="preserve">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156" w:type="dxa"/>
          </w:tcPr>
          <w:p w:rsidR="00A03CAA" w:rsidRPr="000A3B0E" w:rsidRDefault="000A3B0E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4,732</w:t>
            </w:r>
          </w:p>
        </w:tc>
      </w:tr>
      <w:tr w:rsidR="00A03CAA" w:rsidTr="000A3B0E">
        <w:trPr>
          <w:jc w:val="center"/>
        </w:trPr>
        <w:tc>
          <w:tcPr>
            <w:tcW w:w="4312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рабочее</w:t>
            </w:r>
          </w:p>
        </w:tc>
        <w:tc>
          <w:tcPr>
            <w:tcW w:w="1134" w:type="dxa"/>
          </w:tcPr>
          <w:p w:rsidR="00A03CAA" w:rsidRPr="00A03CAA" w:rsidRDefault="00A03CAA" w:rsidP="00D05AEA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4,0</w:t>
            </w:r>
            <w:r>
              <w:rPr>
                <w:b/>
                <w:i/>
                <w:sz w:val="16"/>
                <w:lang w:val="en-US"/>
              </w:rPr>
              <w:t>/</w:t>
            </w:r>
            <w:r>
              <w:rPr>
                <w:b/>
                <w:i/>
                <w:sz w:val="16"/>
              </w:rPr>
              <w:t>6,45</w:t>
            </w:r>
          </w:p>
        </w:tc>
        <w:tc>
          <w:tcPr>
            <w:tcW w:w="4096" w:type="dxa"/>
          </w:tcPr>
          <w:p w:rsidR="00A03CAA" w:rsidRDefault="00A03CAA" w:rsidP="00D05AEA">
            <w:pPr>
              <w:rPr>
                <w:b/>
                <w:i/>
                <w:sz w:val="16"/>
              </w:rPr>
            </w:pPr>
          </w:p>
        </w:tc>
        <w:tc>
          <w:tcPr>
            <w:tcW w:w="1156" w:type="dxa"/>
          </w:tcPr>
          <w:p w:rsidR="00A03CAA" w:rsidRDefault="00A03CAA" w:rsidP="00D05AEA">
            <w:pPr>
              <w:rPr>
                <w:b/>
                <w:i/>
                <w:sz w:val="16"/>
                <w:lang w:val="en-US"/>
              </w:rPr>
            </w:pPr>
          </w:p>
        </w:tc>
      </w:tr>
    </w:tbl>
    <w:p w:rsidR="00F62078" w:rsidRDefault="00F62078" w:rsidP="00A30F0A">
      <w:pPr>
        <w:jc w:val="center"/>
        <w:rPr>
          <w:b/>
          <w:i/>
          <w:sz w:val="32"/>
          <w:szCs w:val="32"/>
        </w:rPr>
      </w:pPr>
    </w:p>
    <w:p w:rsidR="00A30F0A" w:rsidRPr="00BA51D5" w:rsidRDefault="00A30F0A" w:rsidP="00A30F0A">
      <w:pPr>
        <w:jc w:val="center"/>
        <w:rPr>
          <w:b/>
          <w:i/>
          <w:sz w:val="32"/>
          <w:szCs w:val="32"/>
        </w:rPr>
      </w:pPr>
      <w:r w:rsidRPr="00BA51D5">
        <w:rPr>
          <w:b/>
          <w:i/>
          <w:sz w:val="32"/>
          <w:szCs w:val="32"/>
        </w:rPr>
        <w:lastRenderedPageBreak/>
        <w:t xml:space="preserve">Тележка, модель </w:t>
      </w:r>
      <w:r>
        <w:rPr>
          <w:b/>
          <w:i/>
          <w:sz w:val="32"/>
          <w:szCs w:val="32"/>
        </w:rPr>
        <w:t>26.В.503 ВНИКТИ</w:t>
      </w:r>
      <w:r w:rsidRPr="00BA51D5">
        <w:rPr>
          <w:b/>
          <w:i/>
          <w:sz w:val="32"/>
          <w:szCs w:val="32"/>
        </w:rPr>
        <w:t>, двухосная</w:t>
      </w:r>
    </w:p>
    <w:p w:rsidR="00A30F0A" w:rsidRDefault="00A30F0A" w:rsidP="00A30F0A">
      <w:pPr>
        <w:jc w:val="center"/>
        <w:rPr>
          <w:sz w:val="28"/>
          <w:szCs w:val="28"/>
        </w:rPr>
      </w:pPr>
    </w:p>
    <w:p w:rsidR="00A30F0A" w:rsidRPr="00DB243E" w:rsidRDefault="00815381" w:rsidP="00A30F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9001" cy="6334125"/>
            <wp:effectExtent l="19050" t="0" r="4449" b="0"/>
            <wp:docPr id="20" name="Рисунок 2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1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Default="00A30F0A" w:rsidP="00A30F0A">
      <w:pPr>
        <w:ind w:left="-360"/>
        <w:jc w:val="center"/>
        <w:rPr>
          <w:b/>
          <w:i/>
        </w:rPr>
      </w:pPr>
      <w:r w:rsidRPr="00BA51D5">
        <w:rPr>
          <w:b/>
          <w:i/>
        </w:rPr>
        <w:t>Назначение: для подкатки под грузовые вагоны с повышенной осевой нагрузкой</w:t>
      </w:r>
    </w:p>
    <w:p w:rsidR="00A30F0A" w:rsidRPr="002C07E8" w:rsidRDefault="00A30F0A" w:rsidP="00A30F0A">
      <w:pPr>
        <w:ind w:left="-360"/>
        <w:jc w:val="center"/>
        <w:rPr>
          <w:i/>
          <w:sz w:val="28"/>
          <w:szCs w:val="28"/>
        </w:rPr>
      </w:pPr>
    </w:p>
    <w:p w:rsidR="00A30F0A" w:rsidRPr="005B480D" w:rsidRDefault="00A30F0A" w:rsidP="00A30F0A">
      <w:pPr>
        <w:rPr>
          <w:i/>
          <w:sz w:val="28"/>
          <w:szCs w:val="28"/>
        </w:rPr>
      </w:pPr>
    </w:p>
    <w:tbl>
      <w:tblPr>
        <w:tblW w:w="9842" w:type="dxa"/>
        <w:jc w:val="center"/>
        <w:tblInd w:w="-432" w:type="dxa"/>
        <w:tblLook w:val="01E0" w:firstRow="1" w:lastRow="1" w:firstColumn="1" w:lastColumn="1" w:noHBand="0" w:noVBand="0"/>
      </w:tblPr>
      <w:tblGrid>
        <w:gridCol w:w="2742"/>
        <w:gridCol w:w="2174"/>
        <w:gridCol w:w="3784"/>
        <w:gridCol w:w="1142"/>
      </w:tblGrid>
      <w:tr w:rsidR="00A30F0A" w:rsidRPr="00A30F0A" w:rsidTr="00A30F0A">
        <w:trPr>
          <w:trHeight w:val="86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Номер проекта</w:t>
            </w: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26.В.503.00.00.000</w:t>
            </w:r>
          </w:p>
        </w:tc>
        <w:tc>
          <w:tcPr>
            <w:tcW w:w="378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Статический прогиб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A30F0A">
        <w:trPr>
          <w:trHeight w:val="225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Технические условия</w:t>
            </w: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3784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рессорного подвешивания, 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30F0A" w:rsidRPr="00A30F0A" w:rsidTr="00A30F0A">
        <w:trPr>
          <w:trHeight w:val="170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Модель</w:t>
            </w: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26.В.503 ВНИКТИ</w:t>
            </w:r>
          </w:p>
        </w:tc>
        <w:tc>
          <w:tcPr>
            <w:tcW w:w="378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      под нагрузкой тара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18</w:t>
            </w:r>
          </w:p>
        </w:tc>
      </w:tr>
      <w:tr w:rsidR="00A30F0A" w:rsidRPr="00A30F0A" w:rsidTr="00A30F0A">
        <w:trPr>
          <w:trHeight w:val="138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Изготовитель</w:t>
            </w:r>
          </w:p>
        </w:tc>
        <w:tc>
          <w:tcPr>
            <w:tcW w:w="217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ВНИКТИ г. Коломна</w:t>
            </w:r>
          </w:p>
        </w:tc>
        <w:tc>
          <w:tcPr>
            <w:tcW w:w="3784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      под нагрузкой брутто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62</w:t>
            </w:r>
          </w:p>
        </w:tc>
      </w:tr>
      <w:tr w:rsidR="00A30F0A" w:rsidRPr="00A30F0A" w:rsidTr="00A30F0A">
        <w:trPr>
          <w:trHeight w:val="107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Максимальная статическая </w:t>
            </w: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78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Масса тележки,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т</w:t>
            </w:r>
            <w:proofErr w:type="gramEnd"/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4920</w:t>
            </w:r>
          </w:p>
        </w:tc>
      </w:tr>
      <w:tr w:rsidR="00A30F0A" w:rsidRPr="00A30F0A" w:rsidTr="00A30F0A">
        <w:trPr>
          <w:trHeight w:val="170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нагрузка от колесной пары,  </w:t>
            </w:r>
          </w:p>
        </w:tc>
        <w:tc>
          <w:tcPr>
            <w:tcW w:w="217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784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Габарит</w:t>
            </w:r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02-ВМ</w:t>
            </w:r>
          </w:p>
        </w:tc>
      </w:tr>
      <w:tr w:rsidR="00A30F0A" w:rsidRPr="00A30F0A" w:rsidTr="00A30F0A">
        <w:trPr>
          <w:trHeight w:val="227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 на рельс, к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Н(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тс)</w:t>
            </w: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245,0  (25,0)</w:t>
            </w:r>
          </w:p>
        </w:tc>
        <w:tc>
          <w:tcPr>
            <w:tcW w:w="378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Скорость конструкционная,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км</w:t>
            </w:r>
            <w:proofErr w:type="gramEnd"/>
            <w:r w:rsidRPr="00A30F0A">
              <w:rPr>
                <w:b/>
                <w:bCs/>
                <w:i/>
                <w:iCs/>
                <w:sz w:val="16"/>
                <w:szCs w:val="16"/>
              </w:rPr>
              <w:t>/ч</w:t>
            </w: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33 (120)</w:t>
            </w:r>
          </w:p>
        </w:tc>
      </w:tr>
      <w:tr w:rsidR="00A30F0A" w:rsidRPr="00A30F0A" w:rsidTr="00A30F0A">
        <w:trPr>
          <w:trHeight w:val="169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Ширина рельсовой колеи,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17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1520</w:t>
            </w:r>
          </w:p>
        </w:tc>
        <w:tc>
          <w:tcPr>
            <w:tcW w:w="3784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 xml:space="preserve">Колеса цельнокатаные диаметром, </w:t>
            </w:r>
            <w:proofErr w:type="gramStart"/>
            <w:r w:rsidRPr="00A30F0A">
              <w:rPr>
                <w:b/>
                <w:bCs/>
                <w:i/>
                <w:iCs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142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A30F0A">
              <w:rPr>
                <w:b/>
                <w:bCs/>
                <w:i/>
                <w:iCs/>
                <w:sz w:val="16"/>
                <w:szCs w:val="16"/>
              </w:rPr>
              <w:t>957</w:t>
            </w:r>
          </w:p>
        </w:tc>
      </w:tr>
      <w:tr w:rsidR="00A30F0A" w:rsidRPr="00A30F0A" w:rsidTr="00A30F0A">
        <w:trPr>
          <w:trHeight w:val="170"/>
          <w:jc w:val="center"/>
        </w:trPr>
        <w:tc>
          <w:tcPr>
            <w:tcW w:w="27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74" w:type="dxa"/>
          </w:tcPr>
          <w:p w:rsidR="00A30F0A" w:rsidRPr="00A30F0A" w:rsidRDefault="00A30F0A" w:rsidP="00A30F0A">
            <w:pPr>
              <w:spacing w:line="264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784" w:type="dxa"/>
            <w:tcBorders>
              <w:left w:val="nil"/>
            </w:tcBorders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42" w:type="dxa"/>
          </w:tcPr>
          <w:p w:rsidR="00A30F0A" w:rsidRPr="00A30F0A" w:rsidRDefault="00A30F0A" w:rsidP="00A30F0A">
            <w:pPr>
              <w:spacing w:line="264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:rsidR="00A30F0A" w:rsidRDefault="007C1F56" w:rsidP="00A30F0A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A30F0A">
        <w:rPr>
          <w:b/>
          <w:i/>
          <w:sz w:val="32"/>
        </w:rPr>
        <w:lastRenderedPageBreak/>
        <w:t>Тележка модели 18-7020</w:t>
      </w:r>
    </w:p>
    <w:p w:rsidR="00A30F0A" w:rsidRPr="00505B1C" w:rsidRDefault="00A30F0A" w:rsidP="00A30F0A">
      <w:pPr>
        <w:jc w:val="center"/>
        <w:rPr>
          <w:b/>
          <w:i/>
          <w:sz w:val="16"/>
          <w:szCs w:val="16"/>
        </w:rPr>
      </w:pPr>
    </w:p>
    <w:p w:rsidR="00A30F0A" w:rsidRPr="003D5ECC" w:rsidRDefault="00815381" w:rsidP="00A30F0A">
      <w:pPr>
        <w:jc w:val="center"/>
      </w:pPr>
      <w:r>
        <w:rPr>
          <w:noProof/>
        </w:rPr>
        <w:drawing>
          <wp:inline distT="0" distB="0" distL="0" distR="0">
            <wp:extent cx="3143250" cy="3714750"/>
            <wp:effectExtent l="19050" t="0" r="0" b="0"/>
            <wp:docPr id="21" name="Рисунок 21" descr="18-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8-70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Pr="00D8781A" w:rsidRDefault="00A30F0A" w:rsidP="00A30F0A">
      <w:pPr>
        <w:jc w:val="center"/>
        <w:rPr>
          <w:sz w:val="18"/>
          <w:szCs w:val="18"/>
        </w:rPr>
      </w:pPr>
    </w:p>
    <w:p w:rsidR="00A30F0A" w:rsidRPr="00505B1C" w:rsidRDefault="00A30F0A" w:rsidP="00A30F0A">
      <w:pPr>
        <w:jc w:val="center"/>
        <w:rPr>
          <w:b/>
          <w:i/>
        </w:rPr>
      </w:pPr>
    </w:p>
    <w:p w:rsidR="00A30F0A" w:rsidRPr="00505B1C" w:rsidRDefault="00A30F0A" w:rsidP="00A30F0A">
      <w:pPr>
        <w:jc w:val="center"/>
        <w:rPr>
          <w:b/>
          <w:i/>
        </w:rPr>
      </w:pPr>
      <w:r>
        <w:rPr>
          <w:b/>
          <w:i/>
        </w:rPr>
        <w:t>Назначение</w:t>
      </w:r>
      <w:proofErr w:type="gramStart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для подкатки под грузовые вагоны с модернизирова</w:t>
      </w:r>
      <w:r w:rsidR="00E31176">
        <w:rPr>
          <w:b/>
          <w:i/>
        </w:rPr>
        <w:t>нным кузовом</w:t>
      </w:r>
    </w:p>
    <w:p w:rsidR="00A30F0A" w:rsidRPr="00505B1C" w:rsidRDefault="00A30F0A" w:rsidP="00A30F0A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-295" w:type="dxa"/>
        <w:tblLayout w:type="fixed"/>
        <w:tblLook w:val="0000" w:firstRow="0" w:lastRow="0" w:firstColumn="0" w:lastColumn="0" w:noHBand="0" w:noVBand="0"/>
      </w:tblPr>
      <w:tblGrid>
        <w:gridCol w:w="3228"/>
        <w:gridCol w:w="2035"/>
        <w:gridCol w:w="3533"/>
        <w:gridCol w:w="969"/>
      </w:tblGrid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505B1C">
              <w:rPr>
                <w:b/>
                <w:i/>
                <w:sz w:val="16"/>
              </w:rPr>
              <w:t>км</w:t>
            </w:r>
            <w:proofErr w:type="gramEnd"/>
            <w:r w:rsidRPr="00505B1C">
              <w:rPr>
                <w:b/>
                <w:i/>
                <w:sz w:val="16"/>
              </w:rPr>
              <w:t>/ч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35.2-05763814-064:2008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Колеса цельнокатаные диаметром,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957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Модель 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18-7020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оси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РУ1Ш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«КВСЗ»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Расчетный коэффициент относительного трения рессорного подвешивания под массой брутто вагона 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0,074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Максимальная осевая нагрузка, </w:t>
            </w:r>
            <w:r w:rsidRPr="00505B1C">
              <w:rPr>
                <w:b/>
                <w:i/>
                <w:sz w:val="16"/>
              </w:rPr>
              <w:t>кН</w:t>
            </w:r>
            <w:r>
              <w:rPr>
                <w:b/>
                <w:i/>
                <w:sz w:val="16"/>
              </w:rPr>
              <w:t xml:space="preserve"> </w:t>
            </w:r>
            <w:r w:rsidRPr="00505B1C">
              <w:rPr>
                <w:b/>
                <w:i/>
                <w:sz w:val="16"/>
              </w:rPr>
              <w:t>(тс</w:t>
            </w:r>
            <w:r>
              <w:rPr>
                <w:b/>
                <w:i/>
                <w:sz w:val="16"/>
              </w:rPr>
              <w:t>.</w:t>
            </w:r>
            <w:r w:rsidRPr="00505B1C">
              <w:rPr>
                <w:b/>
                <w:i/>
                <w:sz w:val="16"/>
              </w:rPr>
              <w:t>)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 тарой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0,111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рельсовой колеи,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1520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Гибкость рессорного подвешивания,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/тс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1,51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Статический прогиб рессорного подвешивания не менее,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Высота опорной поверхности подпятника от головки рельса,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814</w:t>
            </w:r>
          </w:p>
        </w:tc>
      </w:tr>
      <w:tr w:rsidR="00A30F0A" w:rsidRPr="00505B1C" w:rsidTr="00193393">
        <w:trPr>
          <w:trHeight w:val="101"/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4,8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2008</w:t>
            </w:r>
          </w:p>
        </w:tc>
      </w:tr>
    </w:tbl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A30F0A">
      <w:pPr>
        <w:jc w:val="center"/>
      </w:pPr>
    </w:p>
    <w:p w:rsidR="00A30F0A" w:rsidRDefault="007C1F56">
      <w:pPr>
        <w:jc w:val="center"/>
      </w:pPr>
      <w:r>
        <w:br w:type="column"/>
      </w:r>
    </w:p>
    <w:p w:rsidR="00A30F0A" w:rsidRDefault="00A30F0A" w:rsidP="00A30F0A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Тележка модели 18-7033</w:t>
      </w:r>
    </w:p>
    <w:p w:rsidR="00A30F0A" w:rsidRPr="00505B1C" w:rsidRDefault="00A30F0A" w:rsidP="00A30F0A">
      <w:pPr>
        <w:jc w:val="center"/>
        <w:rPr>
          <w:b/>
          <w:i/>
          <w:sz w:val="16"/>
          <w:szCs w:val="16"/>
        </w:rPr>
      </w:pPr>
    </w:p>
    <w:p w:rsidR="00A30F0A" w:rsidRPr="00953720" w:rsidRDefault="00815381" w:rsidP="00A30F0A">
      <w:pPr>
        <w:jc w:val="center"/>
      </w:pPr>
      <w:r>
        <w:rPr>
          <w:noProof/>
        </w:rPr>
        <w:drawing>
          <wp:inline distT="0" distB="0" distL="0" distR="0">
            <wp:extent cx="2800350" cy="3638550"/>
            <wp:effectExtent l="19050" t="0" r="0" b="0"/>
            <wp:docPr id="22" name="Рисунок 22" descr="18-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-70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0A" w:rsidRPr="00D8781A" w:rsidRDefault="00A30F0A" w:rsidP="00A30F0A">
      <w:pPr>
        <w:jc w:val="center"/>
        <w:rPr>
          <w:sz w:val="18"/>
          <w:szCs w:val="18"/>
        </w:rPr>
      </w:pPr>
    </w:p>
    <w:p w:rsidR="00A30F0A" w:rsidRPr="00505B1C" w:rsidRDefault="00A30F0A" w:rsidP="00A30F0A">
      <w:pPr>
        <w:jc w:val="center"/>
        <w:rPr>
          <w:b/>
          <w:i/>
        </w:rPr>
      </w:pPr>
    </w:p>
    <w:p w:rsidR="00A30F0A" w:rsidRPr="00505B1C" w:rsidRDefault="00A30F0A" w:rsidP="00A30F0A">
      <w:pPr>
        <w:jc w:val="center"/>
        <w:rPr>
          <w:b/>
          <w:i/>
        </w:rPr>
      </w:pPr>
      <w:r>
        <w:rPr>
          <w:b/>
          <w:i/>
        </w:rPr>
        <w:t>Назначение</w:t>
      </w:r>
      <w:proofErr w:type="gramStart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для подкатки под грузовые вагоны с модернизированным кузовом.</w:t>
      </w:r>
    </w:p>
    <w:p w:rsidR="00A30F0A" w:rsidRPr="00505B1C" w:rsidRDefault="00A30F0A" w:rsidP="00A30F0A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-295" w:type="dxa"/>
        <w:tblLayout w:type="fixed"/>
        <w:tblLook w:val="0000" w:firstRow="0" w:lastRow="0" w:firstColumn="0" w:lastColumn="0" w:noHBand="0" w:noVBand="0"/>
      </w:tblPr>
      <w:tblGrid>
        <w:gridCol w:w="3228"/>
        <w:gridCol w:w="2035"/>
        <w:gridCol w:w="3533"/>
        <w:gridCol w:w="969"/>
      </w:tblGrid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Колеса цельнокатаные диаметром,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957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35.2-05763814-071:2008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оси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РВ2Ш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Модель 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18-7033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Расчетный коэффициент относительного трения рессорного подвешивания под массой брутто вагона под тарой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0,086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«КВСЗ»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Гибкость рессорного подвешивания,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/тс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Максимальная осевая нагрузка, </w:t>
            </w:r>
            <w:r w:rsidRPr="00505B1C">
              <w:rPr>
                <w:b/>
                <w:i/>
                <w:sz w:val="16"/>
              </w:rPr>
              <w:t>кН</w:t>
            </w:r>
            <w:r>
              <w:rPr>
                <w:b/>
                <w:i/>
                <w:sz w:val="16"/>
              </w:rPr>
              <w:t xml:space="preserve"> </w:t>
            </w:r>
            <w:r w:rsidRPr="00505B1C">
              <w:rPr>
                <w:b/>
                <w:i/>
                <w:sz w:val="16"/>
              </w:rPr>
              <w:t>(тс</w:t>
            </w:r>
            <w:r>
              <w:rPr>
                <w:b/>
                <w:i/>
                <w:sz w:val="16"/>
              </w:rPr>
              <w:t>.</w:t>
            </w:r>
            <w:r w:rsidRPr="00505B1C">
              <w:rPr>
                <w:b/>
                <w:i/>
                <w:sz w:val="16"/>
              </w:rPr>
              <w:t>)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245 (25)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    под тарой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2,34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рельсовой колеи,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1520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   под брутто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1,42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Статический прогиб рессорного подвешивания не менее,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Высота опорной поверхности подпятника от головки рельса,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813</w:t>
            </w:r>
          </w:p>
        </w:tc>
      </w:tr>
      <w:tr w:rsidR="00A30F0A" w:rsidRPr="00505B1C" w:rsidTr="00193393">
        <w:trPr>
          <w:jc w:val="center"/>
        </w:trPr>
        <w:tc>
          <w:tcPr>
            <w:tcW w:w="3228" w:type="dxa"/>
          </w:tcPr>
          <w:p w:rsidR="00A30F0A" w:rsidRPr="00505B1C" w:rsidRDefault="00A30F0A" w:rsidP="00E3117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  <w:r w:rsidRPr="00505B1C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4,8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30F0A" w:rsidRPr="00505B1C" w:rsidTr="00193393">
        <w:trPr>
          <w:trHeight w:val="115"/>
          <w:jc w:val="center"/>
        </w:trPr>
        <w:tc>
          <w:tcPr>
            <w:tcW w:w="3228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 w:rsidRPr="00505B1C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505B1C">
              <w:rPr>
                <w:b/>
                <w:i/>
                <w:sz w:val="16"/>
              </w:rPr>
              <w:t>км</w:t>
            </w:r>
            <w:proofErr w:type="gramEnd"/>
            <w:r w:rsidRPr="00505B1C">
              <w:rPr>
                <w:b/>
                <w:i/>
                <w:sz w:val="16"/>
              </w:rPr>
              <w:t>/ч</w:t>
            </w:r>
          </w:p>
        </w:tc>
        <w:tc>
          <w:tcPr>
            <w:tcW w:w="2035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3533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Колеса цельнокатаные диаметром, мм</w:t>
            </w:r>
          </w:p>
        </w:tc>
        <w:tc>
          <w:tcPr>
            <w:tcW w:w="969" w:type="dxa"/>
          </w:tcPr>
          <w:p w:rsidR="00A30F0A" w:rsidRPr="00505B1C" w:rsidRDefault="00A30F0A" w:rsidP="001933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957</w:t>
            </w:r>
          </w:p>
        </w:tc>
      </w:tr>
    </w:tbl>
    <w:p w:rsidR="00A30F0A" w:rsidRDefault="00A30F0A">
      <w:pPr>
        <w:jc w:val="center"/>
      </w:pPr>
    </w:p>
    <w:p w:rsidR="004043E4" w:rsidRDefault="004043E4">
      <w:pPr>
        <w:jc w:val="center"/>
      </w:pPr>
    </w:p>
    <w:p w:rsidR="004C1695" w:rsidRDefault="004C1695">
      <w:pPr>
        <w:overflowPunct/>
        <w:autoSpaceDE/>
        <w:autoSpaceDN/>
        <w:adjustRightInd/>
        <w:textAlignment w:val="auto"/>
      </w:pPr>
      <w:r>
        <w:br w:type="page"/>
      </w:r>
    </w:p>
    <w:p w:rsidR="004C1695" w:rsidRPr="004C1695" w:rsidRDefault="004C1695" w:rsidP="004C1695">
      <w:pPr>
        <w:jc w:val="center"/>
        <w:rPr>
          <w:b/>
          <w:i/>
          <w:sz w:val="32"/>
        </w:rPr>
      </w:pPr>
      <w:r w:rsidRPr="004C1695">
        <w:rPr>
          <w:b/>
          <w:i/>
          <w:sz w:val="32"/>
        </w:rPr>
        <w:lastRenderedPageBreak/>
        <w:t>Тележка модели 18-7055, двухосная с центральным рессорным подвешиванием</w:t>
      </w:r>
    </w:p>
    <w:p w:rsidR="004C1695" w:rsidRPr="004C1695" w:rsidRDefault="004C1695" w:rsidP="004C1695">
      <w:pPr>
        <w:jc w:val="center"/>
        <w:rPr>
          <w:b/>
          <w:i/>
          <w:sz w:val="16"/>
          <w:szCs w:val="16"/>
        </w:rPr>
      </w:pPr>
    </w:p>
    <w:p w:rsidR="004C1695" w:rsidRPr="004C1695" w:rsidRDefault="004C1695" w:rsidP="004C1695">
      <w:pPr>
        <w:jc w:val="center"/>
      </w:pPr>
      <w:r w:rsidRPr="004C1695">
        <w:rPr>
          <w:noProof/>
        </w:rPr>
        <w:drawing>
          <wp:inline distT="0" distB="0" distL="0" distR="0" wp14:anchorId="61CA1525" wp14:editId="209A242E">
            <wp:extent cx="3921125" cy="4608830"/>
            <wp:effectExtent l="0" t="0" r="3175" b="1270"/>
            <wp:docPr id="2" name="Рисунок 2" descr="C:\Users\МалыгинаАА\Desktop\АЛЬБОМ-СПРАВОЧНИК АКТУАЛИЗАЦИЯ\Добавленные модели 2014\тележка 18-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гинаАА\Desktop\АЛЬБОМ-СПРАВОЧНИК АКТУАЛИЗАЦИЯ\Добавленные модели 2014\тележка 18-70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95" w:rsidRPr="004C1695" w:rsidRDefault="004C1695" w:rsidP="004C1695">
      <w:pPr>
        <w:jc w:val="center"/>
        <w:rPr>
          <w:sz w:val="18"/>
          <w:szCs w:val="18"/>
        </w:rPr>
      </w:pPr>
    </w:p>
    <w:p w:rsidR="004C1695" w:rsidRPr="004C1695" w:rsidRDefault="004C1695" w:rsidP="004C1695">
      <w:pPr>
        <w:jc w:val="center"/>
        <w:rPr>
          <w:b/>
          <w:i/>
        </w:rPr>
      </w:pPr>
    </w:p>
    <w:p w:rsidR="004C1695" w:rsidRPr="004C1695" w:rsidRDefault="004C1695" w:rsidP="004C1695">
      <w:pPr>
        <w:jc w:val="center"/>
        <w:rPr>
          <w:b/>
          <w:i/>
        </w:rPr>
      </w:pPr>
      <w:r w:rsidRPr="004C1695">
        <w:rPr>
          <w:b/>
          <w:i/>
        </w:rPr>
        <w:t>Назначение: для подкатки под все типы 4-осных грузовых вагонов</w:t>
      </w:r>
    </w:p>
    <w:p w:rsidR="004C1695" w:rsidRPr="004C1695" w:rsidRDefault="004C1695" w:rsidP="004C1695">
      <w:pPr>
        <w:jc w:val="center"/>
        <w:rPr>
          <w:b/>
          <w:i/>
          <w:sz w:val="16"/>
          <w:szCs w:val="16"/>
        </w:rPr>
      </w:pPr>
    </w:p>
    <w:tbl>
      <w:tblPr>
        <w:tblW w:w="9844" w:type="dxa"/>
        <w:jc w:val="center"/>
        <w:tblInd w:w="-295" w:type="dxa"/>
        <w:tblLayout w:type="fixed"/>
        <w:tblLook w:val="0000" w:firstRow="0" w:lastRow="0" w:firstColumn="0" w:lastColumn="0" w:noHBand="0" w:noVBand="0"/>
      </w:tblPr>
      <w:tblGrid>
        <w:gridCol w:w="3228"/>
        <w:gridCol w:w="2316"/>
        <w:gridCol w:w="3533"/>
        <w:gridCol w:w="767"/>
      </w:tblGrid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-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Колеса цельнокатаные диаметром, </w:t>
            </w:r>
            <w:proofErr w:type="gramStart"/>
            <w:r w:rsidRPr="004C169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957</w:t>
            </w: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ТУ У 35.2-05763814-092:2010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Тип оси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РУ1Ш</w:t>
            </w: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Модель 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18-7055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Расчетный коэффициент </w:t>
            </w:r>
            <w:proofErr w:type="gramStart"/>
            <w:r w:rsidRPr="004C1695">
              <w:rPr>
                <w:b/>
                <w:i/>
                <w:sz w:val="16"/>
              </w:rPr>
              <w:t>относительного</w:t>
            </w:r>
            <w:proofErr w:type="gramEnd"/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ОАО «КВСЗ»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трения рессорного подвешивания под массой 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Максимальная осевая нагрузка, кН (тс)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230,5 (23,5)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брутто вагона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0,081</w:t>
            </w: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Ширина рельсовой колеи, </w:t>
            </w:r>
            <w:proofErr w:type="gramStart"/>
            <w:r w:rsidRPr="004C169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1520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Гибкость рессорного подвешивания, </w:t>
            </w:r>
            <w:proofErr w:type="gramStart"/>
            <w:r w:rsidRPr="004C1695">
              <w:rPr>
                <w:b/>
                <w:i/>
                <w:sz w:val="16"/>
              </w:rPr>
              <w:t>мм</w:t>
            </w:r>
            <w:proofErr w:type="gramEnd"/>
            <w:r w:rsidRPr="004C1695">
              <w:rPr>
                <w:b/>
                <w:i/>
                <w:sz w:val="16"/>
              </w:rPr>
              <w:t>/тс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1,13</w:t>
            </w: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Статический прогиб </w:t>
            </w:r>
            <w:proofErr w:type="gramStart"/>
            <w:r w:rsidRPr="004C1695">
              <w:rPr>
                <w:b/>
                <w:i/>
                <w:sz w:val="16"/>
              </w:rPr>
              <w:t>рессорного</w:t>
            </w:r>
            <w:proofErr w:type="gramEnd"/>
            <w:r w:rsidRPr="004C1695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Высота опорной поверхности подпятника 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</w:tr>
      <w:tr w:rsidR="004C1695" w:rsidRPr="004C1695" w:rsidTr="00357ADC">
        <w:trPr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подвешивания не более, </w:t>
            </w:r>
            <w:proofErr w:type="gramStart"/>
            <w:r w:rsidRPr="004C169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60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от головки рельса, </w:t>
            </w:r>
            <w:proofErr w:type="gramStart"/>
            <w:r w:rsidRPr="004C169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806</w:t>
            </w:r>
          </w:p>
        </w:tc>
      </w:tr>
      <w:tr w:rsidR="004C1695" w:rsidRPr="004C1695" w:rsidTr="00357ADC">
        <w:trPr>
          <w:trHeight w:val="101"/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Масса тележки, </w:t>
            </w:r>
            <w:proofErr w:type="gramStart"/>
            <w:r w:rsidRPr="004C1695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4,9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2010</w:t>
            </w:r>
          </w:p>
        </w:tc>
      </w:tr>
      <w:tr w:rsidR="004C1695" w:rsidRPr="004C1695" w:rsidTr="00357ADC">
        <w:trPr>
          <w:trHeight w:val="101"/>
          <w:jc w:val="center"/>
        </w:trPr>
        <w:tc>
          <w:tcPr>
            <w:tcW w:w="3228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4C1695">
              <w:rPr>
                <w:b/>
                <w:i/>
                <w:sz w:val="16"/>
              </w:rPr>
              <w:t>км</w:t>
            </w:r>
            <w:proofErr w:type="gramEnd"/>
            <w:r w:rsidRPr="004C1695">
              <w:rPr>
                <w:b/>
                <w:i/>
                <w:sz w:val="16"/>
              </w:rPr>
              <w:t>/ч</w:t>
            </w:r>
          </w:p>
        </w:tc>
        <w:tc>
          <w:tcPr>
            <w:tcW w:w="2316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  <w:r w:rsidRPr="004C1695">
              <w:rPr>
                <w:b/>
                <w:i/>
                <w:sz w:val="16"/>
              </w:rPr>
              <w:t>120</w:t>
            </w:r>
          </w:p>
        </w:tc>
        <w:tc>
          <w:tcPr>
            <w:tcW w:w="3533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  <w:tc>
          <w:tcPr>
            <w:tcW w:w="767" w:type="dxa"/>
          </w:tcPr>
          <w:p w:rsidR="004C1695" w:rsidRPr="004C1695" w:rsidRDefault="004C1695" w:rsidP="004C1695">
            <w:pPr>
              <w:rPr>
                <w:b/>
                <w:i/>
                <w:sz w:val="16"/>
              </w:rPr>
            </w:pPr>
          </w:p>
        </w:tc>
      </w:tr>
    </w:tbl>
    <w:p w:rsidR="004C1695" w:rsidRPr="004C1695" w:rsidRDefault="004C1695" w:rsidP="004C1695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</w:p>
    <w:p w:rsidR="004043E4" w:rsidRDefault="004043E4" w:rsidP="007C1F56"/>
    <w:sectPr w:rsidR="004043E4" w:rsidSect="00A0154C">
      <w:footerReference w:type="default" r:id="rId40"/>
      <w:pgSz w:w="11907" w:h="16840" w:code="9"/>
      <w:pgMar w:top="1440" w:right="708" w:bottom="1440" w:left="1134" w:header="720" w:footer="720" w:gutter="0"/>
      <w:pgNumType w:start="759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5EE" w:rsidRDefault="00D105EE">
      <w:r>
        <w:separator/>
      </w:r>
    </w:p>
  </w:endnote>
  <w:endnote w:type="continuationSeparator" w:id="0">
    <w:p w:rsidR="00D105EE" w:rsidRDefault="00D10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krainianBodoni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65462"/>
      <w:docPartObj>
        <w:docPartGallery w:val="Page Numbers (Bottom of Page)"/>
        <w:docPartUnique/>
      </w:docPartObj>
    </w:sdtPr>
    <w:sdtEndPr/>
    <w:sdtContent>
      <w:p w:rsidR="00D05AEA" w:rsidRDefault="00D05AEA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6B5">
          <w:rPr>
            <w:noProof/>
          </w:rPr>
          <w:t>769</w:t>
        </w:r>
        <w:r>
          <w:rPr>
            <w:noProof/>
          </w:rPr>
          <w:fldChar w:fldCharType="end"/>
        </w:r>
      </w:p>
    </w:sdtContent>
  </w:sdt>
  <w:p w:rsidR="00D05AEA" w:rsidRDefault="00D05AE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5EE" w:rsidRDefault="00D105EE">
      <w:r>
        <w:separator/>
      </w:r>
    </w:p>
  </w:footnote>
  <w:footnote w:type="continuationSeparator" w:id="0">
    <w:p w:rsidR="00D105EE" w:rsidRDefault="00D105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287050"/>
    <w:rsid w:val="00006F02"/>
    <w:rsid w:val="000A3B0E"/>
    <w:rsid w:val="00131886"/>
    <w:rsid w:val="0013222A"/>
    <w:rsid w:val="001658C0"/>
    <w:rsid w:val="00193393"/>
    <w:rsid w:val="001F1F6F"/>
    <w:rsid w:val="00287050"/>
    <w:rsid w:val="00317C75"/>
    <w:rsid w:val="00334024"/>
    <w:rsid w:val="00390972"/>
    <w:rsid w:val="003B68DE"/>
    <w:rsid w:val="003E1F2E"/>
    <w:rsid w:val="004043E4"/>
    <w:rsid w:val="00414AD0"/>
    <w:rsid w:val="00451BFC"/>
    <w:rsid w:val="004C1695"/>
    <w:rsid w:val="0051586E"/>
    <w:rsid w:val="005511DB"/>
    <w:rsid w:val="00575A3F"/>
    <w:rsid w:val="006C53D7"/>
    <w:rsid w:val="006E6FD5"/>
    <w:rsid w:val="00741A7F"/>
    <w:rsid w:val="007446B5"/>
    <w:rsid w:val="0076065B"/>
    <w:rsid w:val="007B4F51"/>
    <w:rsid w:val="007C1F56"/>
    <w:rsid w:val="00815381"/>
    <w:rsid w:val="008735FF"/>
    <w:rsid w:val="0087565F"/>
    <w:rsid w:val="008A596B"/>
    <w:rsid w:val="008C6037"/>
    <w:rsid w:val="008F7D58"/>
    <w:rsid w:val="0091723F"/>
    <w:rsid w:val="00943C36"/>
    <w:rsid w:val="009D4FE0"/>
    <w:rsid w:val="009F08B6"/>
    <w:rsid w:val="00A0154C"/>
    <w:rsid w:val="00A03CAA"/>
    <w:rsid w:val="00A30F0A"/>
    <w:rsid w:val="00AE2D36"/>
    <w:rsid w:val="00AE40F3"/>
    <w:rsid w:val="00B73317"/>
    <w:rsid w:val="00B879E6"/>
    <w:rsid w:val="00BA038B"/>
    <w:rsid w:val="00BC3911"/>
    <w:rsid w:val="00C76851"/>
    <w:rsid w:val="00CC4873"/>
    <w:rsid w:val="00CE6965"/>
    <w:rsid w:val="00D00787"/>
    <w:rsid w:val="00D05AEA"/>
    <w:rsid w:val="00D06A8E"/>
    <w:rsid w:val="00D105EE"/>
    <w:rsid w:val="00E31176"/>
    <w:rsid w:val="00E925B6"/>
    <w:rsid w:val="00EC1088"/>
    <w:rsid w:val="00EE0EC0"/>
    <w:rsid w:val="00F518EC"/>
    <w:rsid w:val="00F62078"/>
    <w:rsid w:val="00FE0A20"/>
    <w:rsid w:val="00FE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25B6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1723F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91723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043E4"/>
  </w:style>
  <w:style w:type="table" w:styleId="a6">
    <w:name w:val="Table Grid"/>
    <w:basedOn w:val="a1"/>
    <w:rsid w:val="00A30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A30F0A"/>
    <w:pPr>
      <w:overflowPunct/>
      <w:autoSpaceDE/>
      <w:autoSpaceDN/>
      <w:adjustRightInd/>
      <w:jc w:val="center"/>
      <w:textAlignment w:val="auto"/>
    </w:pPr>
    <w:rPr>
      <w:sz w:val="28"/>
    </w:rPr>
  </w:style>
  <w:style w:type="character" w:customStyle="1" w:styleId="a8">
    <w:name w:val="Название Знак"/>
    <w:basedOn w:val="a0"/>
    <w:link w:val="a7"/>
    <w:rsid w:val="00A30F0A"/>
    <w:rPr>
      <w:sz w:val="28"/>
    </w:rPr>
  </w:style>
  <w:style w:type="paragraph" w:styleId="a9">
    <w:name w:val="Balloon Text"/>
    <w:basedOn w:val="a"/>
    <w:link w:val="aa"/>
    <w:rsid w:val="007C1F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C1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4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9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wmf"/><Relationship Id="rId33" Type="http://schemas.openxmlformats.org/officeDocument/2006/relationships/oleObject" Target="embeddings/oleObject9.bin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wmf"/><Relationship Id="rId32" Type="http://schemas.openxmlformats.org/officeDocument/2006/relationships/image" Target="media/image18.wmf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21.jpeg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Тележка, модель 18-100 (ЦНИИ-Х3), с буксами на</vt:lpstr>
    </vt:vector>
  </TitlesOfParts>
  <Company>Elcom Ltd</Company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Тележка, модель 18-100 (ЦНИИ-Х3), с буксами на</dc:title>
  <dc:subject/>
  <dc:creator>Alexandre Katalov</dc:creator>
  <cp:keywords/>
  <dc:description/>
  <cp:lastModifiedBy>Малыгина Анна Андреевна</cp:lastModifiedBy>
  <cp:revision>11</cp:revision>
  <cp:lastPrinted>2007-02-13T06:17:00Z</cp:lastPrinted>
  <dcterms:created xsi:type="dcterms:W3CDTF">2010-09-22T10:30:00Z</dcterms:created>
  <dcterms:modified xsi:type="dcterms:W3CDTF">2014-03-25T11:11:00Z</dcterms:modified>
</cp:coreProperties>
</file>